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5E" w:rsidRDefault="00FC1438" w:rsidP="0000745E">
      <w:pPr>
        <w:ind w:left="202" w:rightChars="9" w:right="18" w:hangingChars="100" w:hanging="202"/>
        <w:jc w:val="left"/>
        <w:rPr>
          <w:rFonts w:ascii="ＭＳ ゴシック" w:eastAsia="ＭＳ ゴシック" w:hAnsi="ＭＳ ゴシック" w:cs="Times New Roman"/>
          <w:color w:val="000000" w:themeColor="text1"/>
          <w:spacing w:val="-4"/>
          <w:szCs w:val="20"/>
        </w:rPr>
      </w:pPr>
      <w:r>
        <w:rPr>
          <w:rFonts w:ascii="ＭＳ ゴシック" w:eastAsia="ＭＳ ゴシック" w:hAnsi="ＭＳ ゴシック" w:cs="Times New Roman"/>
          <w:noProof/>
          <w:color w:val="000000" w:themeColor="text1"/>
          <w:spacing w:val="-4"/>
          <w:szCs w:val="20"/>
        </w:rPr>
        <w:pict>
          <v:shapetype id="_x0000_t202" coordsize="21600,21600" o:spt="202" path="m,l,21600r21600,l21600,xe">
            <v:stroke joinstyle="miter"/>
            <v:path gradientshapeok="t" o:connecttype="rect"/>
          </v:shapetype>
          <v:shape id="テキスト ボックス 489" o:spid="_x0000_s1026" type="#_x0000_t202" style="position:absolute;left:0;text-align:left;margin-left:.25pt;margin-top:.25pt;width:454.55pt;height:3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" fillcolor="black [3213]" strokeweight=".5pt">
            <v:textbox>
              <w:txbxContent>
                <w:p w:rsidR="0000745E" w:rsidRPr="006C6FE6" w:rsidRDefault="0000745E" w:rsidP="0000745E">
                  <w:pPr>
                    <w:widowControl/>
                    <w:jc w:val="center"/>
                    <w:rPr>
                      <w:rFonts w:ascii="小塚ゴシック Pro B" w:eastAsia="小塚ゴシック Pro B" w:hAnsi="小塚ゴシック Pro B"/>
                      <w:color w:val="FFFFFF" w:themeColor="background1"/>
                      <w:sz w:val="32"/>
                    </w:rPr>
                  </w:pPr>
                  <w:r w:rsidRPr="006C6FE6">
                    <w:rPr>
                      <w:rFonts w:ascii="小塚ゴシック Pro B" w:eastAsia="小塚ゴシック Pro B" w:hAnsi="小塚ゴシック Pro B" w:hint="eastAsia"/>
                      <w:color w:val="FFFFFF" w:themeColor="background1"/>
                      <w:sz w:val="32"/>
                    </w:rPr>
                    <w:t>景観づくりガイドラインチェックリスト（</w:t>
                  </w:r>
                  <w:r w:rsidR="00310BA5">
                    <w:rPr>
                      <w:rFonts w:ascii="小塚ゴシック Pro B" w:eastAsia="小塚ゴシック Pro B" w:hAnsi="小塚ゴシック Pro B" w:hint="eastAsia"/>
                      <w:color w:val="FFFFFF" w:themeColor="background1"/>
                      <w:sz w:val="32"/>
                    </w:rPr>
                    <w:t>中心市街地拠点</w:t>
                  </w:r>
                  <w:r w:rsidRPr="006C6FE6">
                    <w:rPr>
                      <w:rFonts w:ascii="小塚ゴシック Pro B" w:eastAsia="小塚ゴシック Pro B" w:hAnsi="小塚ゴシック Pro B" w:hint="eastAsia"/>
                      <w:color w:val="FFFFFF" w:themeColor="background1"/>
                      <w:sz w:val="32"/>
                    </w:rPr>
                    <w:t>）</w:t>
                  </w:r>
                </w:p>
                <w:p w:rsidR="0000745E" w:rsidRPr="006C6FE6" w:rsidRDefault="0000745E" w:rsidP="0000745E">
                  <w:pPr>
                    <w:jc w:val="center"/>
                    <w:rPr>
                      <w:color w:val="FFFFFF" w:themeColor="background1"/>
                    </w:rPr>
                  </w:pPr>
                </w:p>
              </w:txbxContent>
            </v:textbox>
          </v:shape>
        </w:pict>
      </w:r>
    </w:p>
    <w:p w:rsidR="0000745E" w:rsidRDefault="0000745E" w:rsidP="00B71A83">
      <w:pPr>
        <w:ind w:left="194" w:rightChars="9" w:right="18" w:hangingChars="100" w:hanging="194"/>
        <w:jc w:val="left"/>
        <w:rPr>
          <w:rFonts w:ascii="ＭＳ ゴシック" w:eastAsia="ＭＳ ゴシック" w:hAnsi="ＭＳ ゴシック" w:cs="Times New Roman"/>
          <w:color w:val="000000" w:themeColor="text1"/>
          <w:spacing w:val="-4"/>
          <w:szCs w:val="20"/>
        </w:rPr>
      </w:pPr>
    </w:p>
    <w:p w:rsidR="0000745E" w:rsidRDefault="0000745E" w:rsidP="00B71A83">
      <w:pPr>
        <w:ind w:left="194" w:rightChars="9" w:right="18" w:hangingChars="100" w:hanging="194"/>
        <w:jc w:val="left"/>
        <w:rPr>
          <w:rFonts w:ascii="ＭＳ ゴシック" w:eastAsia="ＭＳ ゴシック" w:hAnsi="ＭＳ ゴシック" w:cs="Times New Roman"/>
          <w:color w:val="000000" w:themeColor="text1"/>
          <w:spacing w:val="-4"/>
          <w:szCs w:val="20"/>
        </w:rPr>
      </w:pPr>
    </w:p>
    <w:tbl>
      <w:tblPr>
        <w:tblStyle w:val="a3"/>
        <w:tblW w:w="0" w:type="auto"/>
        <w:tblInd w:w="108" w:type="dxa"/>
        <w:tblLook w:val="04A0"/>
      </w:tblPr>
      <w:tblGrid>
        <w:gridCol w:w="1310"/>
        <w:gridCol w:w="7780"/>
      </w:tblGrid>
      <w:tr w:rsidR="006C6FE6" w:rsidTr="006C6FE6">
        <w:trPr>
          <w:trHeight w:val="567"/>
        </w:trPr>
        <w:tc>
          <w:tcPr>
            <w:tcW w:w="1310" w:type="dxa"/>
            <w:vAlign w:val="center"/>
          </w:tcPr>
          <w:p w:rsidR="006C6FE6" w:rsidRPr="006C6FE6" w:rsidRDefault="006C6FE6" w:rsidP="006C6FE6">
            <w:pPr>
              <w:ind w:left="202" w:rightChars="9" w:right="18" w:hangingChars="100" w:hanging="202"/>
              <w:rPr>
                <w:rFonts w:ascii="ＭＳ ゴシック" w:eastAsia="ＭＳ ゴシック"/>
              </w:rPr>
            </w:pPr>
            <w:r w:rsidRPr="006C6FE6">
              <w:rPr>
                <w:rFonts w:ascii="ＭＳ ゴシック" w:eastAsia="ＭＳ ゴシック" w:hint="eastAsia"/>
              </w:rPr>
              <w:t>行為の場所</w:t>
            </w:r>
          </w:p>
        </w:tc>
        <w:tc>
          <w:tcPr>
            <w:tcW w:w="7780" w:type="dxa"/>
            <w:vAlign w:val="center"/>
          </w:tcPr>
          <w:p w:rsidR="006C6FE6" w:rsidRPr="006C6FE6" w:rsidRDefault="006C6FE6" w:rsidP="006C6FE6">
            <w:pPr>
              <w:ind w:rightChars="9" w:right="18"/>
              <w:rPr>
                <w:rFonts w:ascii="ＭＳ ゴシック" w:eastAsia="ＭＳ ゴシック"/>
              </w:rPr>
            </w:pPr>
            <w:r w:rsidRPr="006C6FE6">
              <w:rPr>
                <w:rFonts w:ascii="ＭＳ ゴシック" w:eastAsia="ＭＳ ゴシック" w:hint="eastAsia"/>
              </w:rPr>
              <w:t>黒石市</w:t>
            </w:r>
          </w:p>
        </w:tc>
      </w:tr>
    </w:tbl>
    <w:p w:rsidR="00EA342D" w:rsidRDefault="00EA342D" w:rsidP="0000745E">
      <w:pPr>
        <w:tabs>
          <w:tab w:val="left" w:pos="3636"/>
        </w:tabs>
        <w:rPr>
          <w:rFonts w:ascii="HGｺﾞｼｯｸE" w:eastAsia="HGｺﾞｼｯｸE" w:hAnsi="HGｺﾞｼｯｸE"/>
        </w:rPr>
      </w:pPr>
    </w:p>
    <w:p w:rsidR="0000745E" w:rsidRPr="0000745E" w:rsidRDefault="0000745E" w:rsidP="0000745E">
      <w:pPr>
        <w:tabs>
          <w:tab w:val="left" w:pos="3636"/>
        </w:tabs>
        <w:rPr>
          <w:rFonts w:ascii="HGｺﾞｼｯｸE" w:eastAsia="HGｺﾞｼｯｸE" w:hAnsi="HGｺﾞｼｯｸE"/>
        </w:rPr>
      </w:pPr>
      <w:r w:rsidRPr="0000745E">
        <w:rPr>
          <w:rFonts w:ascii="HGｺﾞｼｯｸE" w:eastAsia="HGｺﾞｼｯｸE" w:hAnsi="HGｺﾞｼｯｸE" w:hint="eastAsia"/>
        </w:rPr>
        <w:t>■</w:t>
      </w:r>
      <w:r w:rsidR="00EA342D" w:rsidRPr="0000745E">
        <w:rPr>
          <w:rFonts w:ascii="HGｺﾞｼｯｸE" w:eastAsia="HGｺﾞｼｯｸE" w:hAnsi="HGｺﾞｼｯｸE" w:hint="eastAsia"/>
        </w:rPr>
        <w:t>隣接地</w:t>
      </w:r>
      <w:r w:rsidR="00EA342D">
        <w:rPr>
          <w:rFonts w:ascii="HGｺﾞｼｯｸE" w:eastAsia="HGｺﾞｼｯｸE" w:hAnsi="HGｺﾞｼｯｸE" w:hint="eastAsia"/>
        </w:rPr>
        <w:t>や周辺の</w:t>
      </w:r>
      <w:r>
        <w:rPr>
          <w:rFonts w:ascii="HGｺﾞｼｯｸE" w:eastAsia="HGｺﾞｼｯｸE" w:hAnsi="HGｺﾞｼｯｸE" w:hint="eastAsia"/>
        </w:rPr>
        <w:t>景観</w:t>
      </w:r>
      <w:r w:rsidRPr="0000745E">
        <w:rPr>
          <w:rFonts w:ascii="HGｺﾞｼｯｸE" w:eastAsia="HGｺﾞｼｯｸE" w:hAnsi="HGｺﾞｼｯｸE" w:hint="eastAsia"/>
        </w:rPr>
        <w:t>特性（建築物の用途</w:t>
      </w:r>
      <w:r>
        <w:rPr>
          <w:rFonts w:ascii="HGｺﾞｼｯｸE" w:eastAsia="HGｺﾞｼｯｸE" w:hAnsi="HGｺﾞｼｯｸE" w:hint="eastAsia"/>
        </w:rPr>
        <w:t>・</w:t>
      </w:r>
      <w:r w:rsidRPr="0000745E">
        <w:rPr>
          <w:rFonts w:ascii="HGｺﾞｼｯｸE" w:eastAsia="HGｺﾞｼｯｸE" w:hAnsi="HGｺﾞｼｯｸE" w:hint="eastAsia"/>
        </w:rPr>
        <w:t>階数</w:t>
      </w:r>
      <w:r>
        <w:rPr>
          <w:rFonts w:ascii="HGｺﾞｼｯｸE" w:eastAsia="HGｺﾞｼｯｸE" w:hAnsi="HGｺﾞｼｯｸE" w:hint="eastAsia"/>
        </w:rPr>
        <w:t>・形態</w:t>
      </w:r>
      <w:r w:rsidRPr="0000745E">
        <w:rPr>
          <w:rFonts w:ascii="HGｺﾞｼｯｸE" w:eastAsia="HGｺﾞｼｯｸE" w:hAnsi="HGｺﾞｼｯｸE" w:hint="eastAsia"/>
        </w:rPr>
        <w:t>、緑の状況、外壁の素材・色彩等）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
        <w:gridCol w:w="8565"/>
        <w:gridCol w:w="236"/>
      </w:tblGrid>
      <w:tr w:rsidR="0000745E" w:rsidTr="00211DC6">
        <w:trPr>
          <w:trHeight w:val="454"/>
        </w:trPr>
        <w:tc>
          <w:tcPr>
            <w:tcW w:w="303" w:type="dxa"/>
            <w:tcBorders>
              <w:top w:val="single" w:sz="4" w:space="0" w:color="auto"/>
              <w:bottom w:val="single" w:sz="4" w:space="0" w:color="FFFFFF"/>
              <w:right w:val="single" w:sz="4" w:space="0" w:color="FFFFFF"/>
            </w:tcBorders>
            <w:shd w:val="clear" w:color="auto" w:fill="auto"/>
            <w:vAlign w:val="center"/>
          </w:tcPr>
          <w:p w:rsidR="0000745E" w:rsidRDefault="0000745E" w:rsidP="009C128B"/>
        </w:tc>
        <w:tc>
          <w:tcPr>
            <w:tcW w:w="8565" w:type="dxa"/>
            <w:tcBorders>
              <w:top w:val="single" w:sz="4" w:space="0" w:color="auto"/>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auto"/>
              <w:left w:val="single" w:sz="4" w:space="0" w:color="FFFFFF"/>
              <w:bottom w:val="nil"/>
            </w:tcBorders>
            <w:shd w:val="clear" w:color="auto" w:fill="auto"/>
            <w:vAlign w:val="center"/>
          </w:tcPr>
          <w:p w:rsidR="0000745E" w:rsidRDefault="0000745E" w:rsidP="009C128B"/>
        </w:tc>
      </w:tr>
      <w:tr w:rsidR="00211DC6" w:rsidTr="00211DC6">
        <w:trPr>
          <w:trHeight w:val="454"/>
        </w:trPr>
        <w:tc>
          <w:tcPr>
            <w:tcW w:w="303" w:type="dxa"/>
            <w:vMerge w:val="restart"/>
            <w:tcBorders>
              <w:top w:val="single" w:sz="4" w:space="0" w:color="FFFFFF"/>
              <w:right w:val="single" w:sz="4" w:space="0" w:color="FFFFFF"/>
            </w:tcBorders>
            <w:shd w:val="clear" w:color="auto" w:fill="auto"/>
            <w:vAlign w:val="center"/>
          </w:tcPr>
          <w:p w:rsidR="00211DC6" w:rsidRDefault="00211DC6" w:rsidP="009C128B"/>
        </w:tc>
        <w:tc>
          <w:tcPr>
            <w:tcW w:w="8801" w:type="dxa"/>
            <w:gridSpan w:val="2"/>
            <w:tcBorders>
              <w:top w:val="nil"/>
              <w:left w:val="single" w:sz="4" w:space="0" w:color="FFFFFF"/>
              <w:bottom w:val="nil"/>
            </w:tcBorders>
            <w:shd w:val="clear" w:color="auto" w:fill="auto"/>
            <w:vAlign w:val="center"/>
          </w:tcPr>
          <w:p w:rsidR="00211DC6" w:rsidRDefault="00211DC6" w:rsidP="009C128B"/>
        </w:tc>
      </w:tr>
      <w:tr w:rsidR="00211DC6" w:rsidTr="00211DC6">
        <w:trPr>
          <w:trHeight w:val="454"/>
        </w:trPr>
        <w:tc>
          <w:tcPr>
            <w:tcW w:w="303" w:type="dxa"/>
            <w:vMerge/>
            <w:tcBorders>
              <w:bottom w:val="single" w:sz="4" w:space="0" w:color="FFFFFF"/>
              <w:right w:val="single" w:sz="4" w:space="0" w:color="FFFFFF"/>
            </w:tcBorders>
            <w:shd w:val="clear" w:color="auto" w:fill="auto"/>
            <w:vAlign w:val="center"/>
          </w:tcPr>
          <w:p w:rsidR="00211DC6" w:rsidRPr="0000745E" w:rsidRDefault="00211DC6" w:rsidP="009C128B"/>
        </w:tc>
        <w:tc>
          <w:tcPr>
            <w:tcW w:w="8565" w:type="dxa"/>
            <w:tcBorders>
              <w:left w:val="single" w:sz="4" w:space="0" w:color="FFFFFF"/>
              <w:right w:val="single" w:sz="4" w:space="0" w:color="FFFFFF"/>
            </w:tcBorders>
            <w:shd w:val="clear" w:color="auto" w:fill="auto"/>
            <w:vAlign w:val="center"/>
          </w:tcPr>
          <w:p w:rsidR="00211DC6" w:rsidRDefault="00211DC6" w:rsidP="009C128B"/>
        </w:tc>
        <w:tc>
          <w:tcPr>
            <w:tcW w:w="236" w:type="dxa"/>
            <w:tcBorders>
              <w:top w:val="nil"/>
              <w:left w:val="single" w:sz="4" w:space="0" w:color="FFFFFF"/>
              <w:bottom w:val="single" w:sz="4" w:space="0" w:color="FFFFFF"/>
            </w:tcBorders>
            <w:shd w:val="clear" w:color="auto" w:fill="auto"/>
            <w:vAlign w:val="center"/>
          </w:tcPr>
          <w:p w:rsidR="00211DC6" w:rsidRDefault="00211DC6"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bottom w:val="single" w:sz="4" w:space="0" w:color="FFFFFF"/>
            </w:tcBorders>
            <w:shd w:val="clear" w:color="auto" w:fill="auto"/>
            <w:vAlign w:val="center"/>
          </w:tcPr>
          <w:p w:rsidR="0000745E" w:rsidRDefault="0000745E" w:rsidP="009C128B"/>
        </w:tc>
      </w:tr>
      <w:tr w:rsidR="0000745E" w:rsidTr="0000745E">
        <w:trPr>
          <w:trHeight w:val="454"/>
        </w:trPr>
        <w:tc>
          <w:tcPr>
            <w:tcW w:w="303" w:type="dxa"/>
            <w:tcBorders>
              <w:top w:val="single" w:sz="4" w:space="0" w:color="FFFFFF"/>
              <w:right w:val="single" w:sz="4" w:space="0" w:color="FFFFFF"/>
            </w:tcBorders>
            <w:shd w:val="clear" w:color="auto" w:fill="auto"/>
            <w:vAlign w:val="center"/>
          </w:tcPr>
          <w:p w:rsidR="0000745E" w:rsidRDefault="0000745E" w:rsidP="009C128B"/>
        </w:tc>
        <w:tc>
          <w:tcPr>
            <w:tcW w:w="8565" w:type="dxa"/>
            <w:tcBorders>
              <w:left w:val="single" w:sz="4" w:space="0" w:color="FFFFFF"/>
              <w:right w:val="single" w:sz="4" w:space="0" w:color="FFFFFF"/>
            </w:tcBorders>
            <w:shd w:val="clear" w:color="auto" w:fill="auto"/>
            <w:vAlign w:val="center"/>
          </w:tcPr>
          <w:p w:rsidR="0000745E" w:rsidRDefault="0000745E" w:rsidP="009C128B"/>
        </w:tc>
        <w:tc>
          <w:tcPr>
            <w:tcW w:w="236" w:type="dxa"/>
            <w:tcBorders>
              <w:top w:val="single" w:sz="4" w:space="0" w:color="FFFFFF"/>
              <w:left w:val="single" w:sz="4" w:space="0" w:color="FFFFFF"/>
            </w:tcBorders>
            <w:shd w:val="clear" w:color="auto" w:fill="auto"/>
            <w:vAlign w:val="center"/>
          </w:tcPr>
          <w:p w:rsidR="0000745E" w:rsidRDefault="0000745E" w:rsidP="009C128B"/>
        </w:tc>
      </w:tr>
    </w:tbl>
    <w:p w:rsidR="00EA342D" w:rsidRPr="0000745E" w:rsidRDefault="00EA342D" w:rsidP="00EA342D">
      <w:pPr>
        <w:tabs>
          <w:tab w:val="left" w:pos="3636"/>
        </w:tabs>
        <w:rPr>
          <w:rFonts w:ascii="HGｺﾞｼｯｸE" w:eastAsia="HGｺﾞｼｯｸE" w:hAnsi="HGｺﾞｼｯｸE"/>
        </w:rPr>
      </w:pPr>
      <w:r w:rsidRPr="0000745E">
        <w:rPr>
          <w:rFonts w:ascii="HGｺﾞｼｯｸE" w:eastAsia="HGｺﾞｼｯｸE" w:hAnsi="HGｺﾞｼｯｸE" w:hint="eastAsia"/>
        </w:rPr>
        <w:t>■</w:t>
      </w:r>
      <w:r>
        <w:rPr>
          <w:rFonts w:ascii="HGｺﾞｼｯｸE" w:eastAsia="HGｺﾞｼｯｸE" w:hAnsi="HGｺﾞｼｯｸE" w:hint="eastAsia"/>
        </w:rPr>
        <w:t>くろいし景観資産等、重要な資源に近接していますか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
        <w:gridCol w:w="8565"/>
        <w:gridCol w:w="236"/>
      </w:tblGrid>
      <w:tr w:rsidR="00211DC6" w:rsidTr="00211DC6">
        <w:trPr>
          <w:trHeight w:val="454"/>
        </w:trPr>
        <w:tc>
          <w:tcPr>
            <w:tcW w:w="303" w:type="dxa"/>
            <w:tcBorders>
              <w:top w:val="single" w:sz="4" w:space="0" w:color="auto"/>
              <w:bottom w:val="single" w:sz="4" w:space="0" w:color="FFFFFF"/>
              <w:right w:val="single" w:sz="4" w:space="0" w:color="FFFFFF"/>
            </w:tcBorders>
            <w:shd w:val="clear" w:color="auto" w:fill="auto"/>
            <w:vAlign w:val="center"/>
          </w:tcPr>
          <w:p w:rsidR="00211DC6" w:rsidRDefault="00211DC6" w:rsidP="00E1161A"/>
        </w:tc>
        <w:tc>
          <w:tcPr>
            <w:tcW w:w="8801" w:type="dxa"/>
            <w:gridSpan w:val="2"/>
            <w:tcBorders>
              <w:top w:val="single" w:sz="4" w:space="0" w:color="auto"/>
              <w:left w:val="single" w:sz="4" w:space="0" w:color="FFFFFF"/>
              <w:bottom w:val="nil"/>
            </w:tcBorders>
            <w:shd w:val="clear" w:color="auto" w:fill="auto"/>
            <w:vAlign w:val="center"/>
          </w:tcPr>
          <w:p w:rsidR="00211DC6" w:rsidRDefault="00211DC6" w:rsidP="00E1161A">
            <w:r w:rsidRPr="00EA342D">
              <w:rPr>
                <w:rFonts w:asciiTheme="majorEastAsia" w:eastAsiaTheme="majorEastAsia" w:hAnsiTheme="majorEastAsia" w:hint="eastAsia"/>
                <w:sz w:val="20"/>
              </w:rPr>
              <w:t>□近接していない</w:t>
            </w:r>
          </w:p>
        </w:tc>
      </w:tr>
      <w:tr w:rsidR="00EA342D" w:rsidTr="00211DC6">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Pr="00EA342D" w:rsidRDefault="00EA342D" w:rsidP="00E1161A">
            <w:pPr>
              <w:rPr>
                <w:rFonts w:asciiTheme="majorEastAsia" w:eastAsiaTheme="majorEastAsia" w:hAnsiTheme="majorEastAsia"/>
                <w:sz w:val="20"/>
              </w:rPr>
            </w:pPr>
            <w:r w:rsidRPr="00EA342D">
              <w:rPr>
                <w:rFonts w:asciiTheme="majorEastAsia" w:eastAsiaTheme="majorEastAsia" w:hAnsiTheme="majorEastAsia" w:hint="eastAsia"/>
                <w:sz w:val="20"/>
              </w:rPr>
              <w:t>□近接している（名称　　　　　　　　　　　　　　　　　　　　　　　　　　　　）</w:t>
            </w:r>
          </w:p>
        </w:tc>
        <w:tc>
          <w:tcPr>
            <w:tcW w:w="236" w:type="dxa"/>
            <w:tcBorders>
              <w:top w:val="nil"/>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Pr="00EA342D" w:rsidRDefault="00EA342D" w:rsidP="00E1161A">
            <w:pPr>
              <w:rPr>
                <w:rFonts w:asciiTheme="majorEastAsia" w:eastAsiaTheme="majorEastAsia" w:hAnsiTheme="majorEastAsia"/>
                <w:sz w:val="20"/>
              </w:rPr>
            </w:pPr>
            <w:r w:rsidRPr="00EA342D">
              <w:rPr>
                <w:rFonts w:asciiTheme="majorEastAsia" w:eastAsiaTheme="majorEastAsia" w:hAnsiTheme="majorEastAsia" w:hint="eastAsia"/>
                <w:sz w:val="20"/>
              </w:rPr>
              <w:t xml:space="preserve">　●配慮した事項</w:t>
            </w:r>
          </w:p>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454"/>
        </w:trPr>
        <w:tc>
          <w:tcPr>
            <w:tcW w:w="303" w:type="dxa"/>
            <w:tcBorders>
              <w:top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tcBorders>
            <w:shd w:val="clear" w:color="auto" w:fill="auto"/>
            <w:vAlign w:val="center"/>
          </w:tcPr>
          <w:p w:rsidR="00EA342D" w:rsidRDefault="00EA342D" w:rsidP="00E1161A"/>
        </w:tc>
      </w:tr>
    </w:tbl>
    <w:p w:rsidR="00EA342D" w:rsidRPr="0000745E" w:rsidRDefault="00EA342D" w:rsidP="00EA342D">
      <w:pPr>
        <w:rPr>
          <w:rFonts w:ascii="HGｺﾞｼｯｸE" w:eastAsia="HGｺﾞｼｯｸE" w:hAnsi="HGｺﾞｼｯｸE"/>
        </w:rPr>
      </w:pPr>
      <w:r>
        <w:rPr>
          <w:rFonts w:ascii="HGｺﾞｼｯｸE" w:eastAsia="HGｺﾞｼｯｸE" w:hAnsi="HGｺﾞｼｯｸE" w:hint="eastAsia"/>
        </w:rPr>
        <w:t>■</w:t>
      </w:r>
      <w:r w:rsidRPr="0000745E">
        <w:rPr>
          <w:rFonts w:ascii="HGｺﾞｼｯｸE" w:eastAsia="HGｺﾞｼｯｸE" w:hAnsi="HGｺﾞｼｯｸE" w:hint="eastAsia"/>
        </w:rPr>
        <w:t>設計上、特に配慮した点や工夫した点</w:t>
      </w:r>
      <w:r>
        <w:rPr>
          <w:rFonts w:ascii="HGｺﾞｼｯｸE" w:eastAsia="HGｺﾞｼｯｸE" w:hAnsi="HGｺﾞｼｯｸE" w:hint="eastAsia"/>
        </w:rPr>
        <w:t>を</w:t>
      </w:r>
      <w:r w:rsidRPr="0000745E">
        <w:rPr>
          <w:rFonts w:ascii="HGｺﾞｼｯｸE" w:eastAsia="HGｺﾞｼｯｸE" w:hAnsi="HGｺﾞｼｯｸE" w:hint="eastAsia"/>
        </w:rPr>
        <w:t>記述して下さい。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
        <w:gridCol w:w="8565"/>
        <w:gridCol w:w="236"/>
      </w:tblGrid>
      <w:tr w:rsidR="00EA342D" w:rsidTr="00E1161A">
        <w:trPr>
          <w:trHeight w:val="510"/>
        </w:trPr>
        <w:tc>
          <w:tcPr>
            <w:tcW w:w="303" w:type="dxa"/>
            <w:tcBorders>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126AA5"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126AA5" w:rsidRDefault="00126AA5" w:rsidP="00E1161A"/>
        </w:tc>
        <w:tc>
          <w:tcPr>
            <w:tcW w:w="8565" w:type="dxa"/>
            <w:tcBorders>
              <w:left w:val="single" w:sz="4" w:space="0" w:color="FFFFFF"/>
              <w:right w:val="single" w:sz="4" w:space="0" w:color="FFFFFF"/>
            </w:tcBorders>
            <w:shd w:val="clear" w:color="auto" w:fill="auto"/>
            <w:vAlign w:val="center"/>
          </w:tcPr>
          <w:p w:rsidR="00126AA5" w:rsidRDefault="00126AA5" w:rsidP="00E1161A"/>
        </w:tc>
        <w:tc>
          <w:tcPr>
            <w:tcW w:w="236" w:type="dxa"/>
            <w:tcBorders>
              <w:top w:val="single" w:sz="4" w:space="0" w:color="FFFFFF"/>
              <w:left w:val="single" w:sz="4" w:space="0" w:color="FFFFFF"/>
              <w:bottom w:val="single" w:sz="4" w:space="0" w:color="FFFFFF"/>
            </w:tcBorders>
            <w:shd w:val="clear" w:color="auto" w:fill="auto"/>
            <w:vAlign w:val="center"/>
          </w:tcPr>
          <w:p w:rsidR="00126AA5" w:rsidRDefault="00126AA5"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bottom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bottom w:val="single" w:sz="4" w:space="0" w:color="FFFFFF"/>
            </w:tcBorders>
            <w:shd w:val="clear" w:color="auto" w:fill="auto"/>
            <w:vAlign w:val="center"/>
          </w:tcPr>
          <w:p w:rsidR="00EA342D" w:rsidRDefault="00EA342D" w:rsidP="00E1161A"/>
        </w:tc>
      </w:tr>
      <w:tr w:rsidR="00EA342D" w:rsidTr="00E1161A">
        <w:trPr>
          <w:trHeight w:val="510"/>
        </w:trPr>
        <w:tc>
          <w:tcPr>
            <w:tcW w:w="303" w:type="dxa"/>
            <w:tcBorders>
              <w:top w:val="single" w:sz="4" w:space="0" w:color="FFFFFF"/>
              <w:right w:val="single" w:sz="4" w:space="0" w:color="FFFFFF"/>
            </w:tcBorders>
            <w:shd w:val="clear" w:color="auto" w:fill="auto"/>
            <w:vAlign w:val="center"/>
          </w:tcPr>
          <w:p w:rsidR="00EA342D" w:rsidRDefault="00EA342D" w:rsidP="00E1161A"/>
        </w:tc>
        <w:tc>
          <w:tcPr>
            <w:tcW w:w="8565" w:type="dxa"/>
            <w:tcBorders>
              <w:left w:val="single" w:sz="4" w:space="0" w:color="FFFFFF"/>
              <w:right w:val="single" w:sz="4" w:space="0" w:color="FFFFFF"/>
            </w:tcBorders>
            <w:shd w:val="clear" w:color="auto" w:fill="auto"/>
            <w:vAlign w:val="center"/>
          </w:tcPr>
          <w:p w:rsidR="00EA342D" w:rsidRDefault="00EA342D" w:rsidP="00E1161A"/>
        </w:tc>
        <w:tc>
          <w:tcPr>
            <w:tcW w:w="236" w:type="dxa"/>
            <w:tcBorders>
              <w:top w:val="single" w:sz="4" w:space="0" w:color="FFFFFF"/>
              <w:left w:val="single" w:sz="4" w:space="0" w:color="FFFFFF"/>
            </w:tcBorders>
            <w:shd w:val="clear" w:color="auto" w:fill="auto"/>
            <w:vAlign w:val="center"/>
          </w:tcPr>
          <w:p w:rsidR="00EA342D" w:rsidRDefault="00EA342D" w:rsidP="00E1161A"/>
        </w:tc>
      </w:tr>
    </w:tbl>
    <w:p w:rsidR="00EA342D" w:rsidRPr="00EA342D" w:rsidRDefault="00EA342D" w:rsidP="00EA342D">
      <w:pPr>
        <w:ind w:left="204" w:rightChars="9" w:right="18" w:hangingChars="100" w:hanging="204"/>
        <w:jc w:val="left"/>
        <w:rPr>
          <w:rFonts w:ascii="ＤＦ特太ゴシック体" w:eastAsia="ＤＦ特太ゴシック体" w:hAnsi="ＭＳ ゴシック" w:cs="Times New Roman"/>
          <w:color w:val="000000" w:themeColor="text1"/>
          <w:spacing w:val="-4"/>
          <w:sz w:val="22"/>
          <w:szCs w:val="20"/>
        </w:rPr>
      </w:pPr>
      <w:r w:rsidRPr="00EA342D">
        <w:rPr>
          <w:rFonts w:ascii="ＤＦ特太ゴシック体" w:eastAsia="ＤＦ特太ゴシック体" w:hAnsi="ＭＳ ゴシック" w:cs="Times New Roman" w:hint="eastAsia"/>
          <w:color w:val="000000" w:themeColor="text1"/>
          <w:spacing w:val="-4"/>
          <w:sz w:val="22"/>
          <w:szCs w:val="20"/>
        </w:rPr>
        <w:lastRenderedPageBreak/>
        <w:t>■景観づくり方針・基準のチェック</w:t>
      </w:r>
    </w:p>
    <w:p w:rsidR="00EA342D" w:rsidRPr="0000745E" w:rsidRDefault="00EA342D" w:rsidP="00EA342D">
      <w:pPr>
        <w:ind w:left="194" w:rightChars="9" w:right="18" w:hangingChars="100" w:hanging="194"/>
        <w:jc w:val="left"/>
        <w:rPr>
          <w:rFonts w:ascii="HGｺﾞｼｯｸE" w:eastAsia="HGｺﾞｼｯｸE" w:hAnsi="HGｺﾞｼｯｸE" w:cs="Times New Roman"/>
          <w:color w:val="000000" w:themeColor="text1"/>
          <w:spacing w:val="-4"/>
          <w:szCs w:val="20"/>
        </w:rPr>
      </w:pPr>
      <w:r w:rsidRPr="0000745E">
        <w:rPr>
          <w:rFonts w:ascii="HGｺﾞｼｯｸE" w:eastAsia="HGｺﾞｼｯｸE" w:hAnsi="HGｺﾞｼｯｸE" w:cs="Times New Roman" w:hint="eastAsia"/>
          <w:color w:val="000000" w:themeColor="text1"/>
          <w:spacing w:val="-4"/>
          <w:szCs w:val="20"/>
        </w:rPr>
        <w:t>[景観づくりの</w:t>
      </w:r>
      <w:r>
        <w:rPr>
          <w:rFonts w:ascii="HGｺﾞｼｯｸE" w:eastAsia="HGｺﾞｼｯｸE" w:hAnsi="HGｺﾞｼｯｸE" w:cs="Times New Roman" w:hint="eastAsia"/>
          <w:color w:val="000000" w:themeColor="text1"/>
          <w:spacing w:val="-4"/>
          <w:szCs w:val="20"/>
        </w:rPr>
        <w:t>基本</w:t>
      </w:r>
      <w:r w:rsidRPr="0000745E">
        <w:rPr>
          <w:rFonts w:ascii="HGｺﾞｼｯｸE" w:eastAsia="HGｺﾞｼｯｸE" w:hAnsi="HGｺﾞｼｯｸE" w:cs="Times New Roman" w:hint="eastAsia"/>
          <w:color w:val="000000" w:themeColor="text1"/>
          <w:spacing w:val="-4"/>
          <w:szCs w:val="20"/>
        </w:rPr>
        <w:t>方針</w:t>
      </w:r>
      <w:r w:rsidR="00126AA5">
        <w:rPr>
          <w:rFonts w:ascii="HGｺﾞｼｯｸE" w:eastAsia="HGｺﾞｼｯｸE" w:hAnsi="HGｺﾞｼｯｸE" w:cs="Times New Roman" w:hint="eastAsia"/>
          <w:color w:val="000000" w:themeColor="text1"/>
          <w:spacing w:val="-4"/>
          <w:szCs w:val="20"/>
        </w:rPr>
        <w:t>：拠点エリア別基準</w:t>
      </w:r>
      <w:r w:rsidRPr="0000745E">
        <w:rPr>
          <w:rFonts w:ascii="HGｺﾞｼｯｸE" w:eastAsia="HGｺﾞｼｯｸE" w:hAnsi="HGｺﾞｼｯｸE" w:cs="Times New Roman" w:hint="eastAsia"/>
          <w:color w:val="000000" w:themeColor="text1"/>
          <w:spacing w:val="-4"/>
          <w:szCs w:val="20"/>
        </w:rPr>
        <w:t>]</w:t>
      </w:r>
    </w:p>
    <w:tbl>
      <w:tblPr>
        <w:tblStyle w:val="a3"/>
        <w:tblW w:w="9191" w:type="dxa"/>
        <w:tblInd w:w="108" w:type="dxa"/>
        <w:tblLook w:val="04A0"/>
      </w:tblPr>
      <w:tblGrid>
        <w:gridCol w:w="9191"/>
      </w:tblGrid>
      <w:tr w:rsidR="00EA342D" w:rsidTr="00211142">
        <w:tc>
          <w:tcPr>
            <w:tcW w:w="9191" w:type="dxa"/>
          </w:tcPr>
          <w:p w:rsidR="00EA342D" w:rsidRPr="0000745E" w:rsidRDefault="005E3BF8" w:rsidP="00310BA5">
            <w:pPr>
              <w:ind w:left="184" w:rightChars="9" w:right="18" w:hangingChars="100" w:hanging="184"/>
              <w:jc w:val="left"/>
              <w:rPr>
                <w:rFonts w:ascii="ＭＳ ゴシック" w:eastAsia="ＭＳ ゴシック"/>
                <w:b/>
                <w:sz w:val="20"/>
              </w:rPr>
            </w:pPr>
            <w:r>
              <w:rPr>
                <w:rFonts w:ascii="ＭＳ ゴシック" w:eastAsia="ＭＳ ゴシック" w:hAnsi="ＭＳ ゴシック" w:cs="Times New Roman" w:hint="eastAsia"/>
                <w:color w:val="000000" w:themeColor="text1"/>
                <w:spacing w:val="-4"/>
                <w:sz w:val="20"/>
                <w:szCs w:val="20"/>
              </w:rPr>
              <w:t>□</w:t>
            </w:r>
            <w:r w:rsidR="00310BA5" w:rsidRPr="00310BA5">
              <w:rPr>
                <w:rFonts w:ascii="ＭＳ ゴシック" w:eastAsia="ＭＳ ゴシック" w:hAnsi="ＭＳ ゴシック" w:cs="Times New Roman" w:hint="eastAsia"/>
                <w:color w:val="000000" w:themeColor="text1"/>
                <w:spacing w:val="-4"/>
                <w:sz w:val="20"/>
                <w:szCs w:val="20"/>
              </w:rPr>
              <w:t>中町や横町などの通りごとに見られる歴史的・文化的資源の保存・活用を進める</w:t>
            </w:r>
          </w:p>
        </w:tc>
      </w:tr>
      <w:tr w:rsidR="00EA342D" w:rsidTr="00211142">
        <w:tc>
          <w:tcPr>
            <w:tcW w:w="9191" w:type="dxa"/>
          </w:tcPr>
          <w:p w:rsidR="00EA342D" w:rsidRPr="00310BA5" w:rsidRDefault="00310BA5" w:rsidP="00310BA5">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r w:rsidRPr="00310BA5">
              <w:rPr>
                <w:rFonts w:ascii="ＭＳ ゴシック" w:eastAsia="ＭＳ ゴシック" w:hAnsi="ＭＳ ゴシック" w:cs="Times New Roman" w:hint="eastAsia"/>
                <w:color w:val="000000" w:themeColor="text1"/>
                <w:spacing w:val="-4"/>
                <w:sz w:val="20"/>
                <w:szCs w:val="20"/>
              </w:rPr>
              <w:t>雪国固有のライフスタイルから生み出された「こみせ」や、江戸時代から続く町割りなどの歴史的空間を活かす</w:t>
            </w:r>
          </w:p>
        </w:tc>
      </w:tr>
      <w:tr w:rsidR="00EA342D" w:rsidTr="00211142">
        <w:tc>
          <w:tcPr>
            <w:tcW w:w="9191" w:type="dxa"/>
          </w:tcPr>
          <w:p w:rsidR="00EA342D" w:rsidRPr="0000745E" w:rsidRDefault="00310BA5" w:rsidP="00310BA5">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r w:rsidRPr="00310BA5">
              <w:rPr>
                <w:rFonts w:ascii="ＭＳ ゴシック" w:eastAsia="ＭＳ ゴシック" w:hAnsi="ＭＳ ゴシック" w:cs="Times New Roman" w:hint="eastAsia"/>
                <w:color w:val="000000" w:themeColor="text1"/>
                <w:spacing w:val="-4"/>
                <w:sz w:val="20"/>
                <w:szCs w:val="20"/>
              </w:rPr>
              <w:t>中心市街地にふさわしい賑わいを演出する</w:t>
            </w:r>
          </w:p>
        </w:tc>
      </w:tr>
      <w:tr w:rsidR="00126AA5" w:rsidTr="00211142">
        <w:tc>
          <w:tcPr>
            <w:tcW w:w="9191" w:type="dxa"/>
          </w:tcPr>
          <w:p w:rsidR="00126AA5" w:rsidRPr="00171211" w:rsidRDefault="00310BA5" w:rsidP="00310BA5">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w:t>
            </w:r>
            <w:r w:rsidRPr="00310BA5">
              <w:rPr>
                <w:rFonts w:ascii="ＭＳ ゴシック" w:eastAsia="ＭＳ ゴシック" w:hAnsi="ＭＳ ゴシック" w:cs="Times New Roman" w:hint="eastAsia"/>
                <w:color w:val="000000" w:themeColor="text1"/>
                <w:spacing w:val="-4"/>
                <w:sz w:val="20"/>
                <w:szCs w:val="20"/>
              </w:rPr>
              <w:t>通りに面する低層部の開口を広くとるなどにより、まちのにぎわいを創出する意匠となるよう工夫する</w:t>
            </w:r>
          </w:p>
        </w:tc>
      </w:tr>
      <w:tr w:rsidR="00126AA5" w:rsidTr="00211142">
        <w:tc>
          <w:tcPr>
            <w:tcW w:w="9191" w:type="dxa"/>
          </w:tcPr>
          <w:p w:rsidR="00126AA5" w:rsidRPr="00126AA5" w:rsidRDefault="00310BA5" w:rsidP="005E3BF8">
            <w:pPr>
              <w:ind w:left="184" w:rightChars="9" w:right="18" w:hangingChars="100" w:hanging="184"/>
              <w:jc w:val="left"/>
              <w:rPr>
                <w:rFonts w:ascii="ＭＳ ゴシック" w:eastAsia="ＭＳ ゴシック" w:hAnsi="ＭＳ ゴシック" w:cs="Times New Roman"/>
                <w:color w:val="000000" w:themeColor="text1"/>
                <w:spacing w:val="-4"/>
                <w:sz w:val="20"/>
                <w:szCs w:val="20"/>
              </w:rPr>
            </w:pPr>
            <w:r>
              <w:rPr>
                <w:rFonts w:ascii="ＭＳ ゴシック" w:eastAsia="ＭＳ ゴシック" w:hAnsi="ＭＳ ゴシック" w:cs="Times New Roman" w:hint="eastAsia"/>
                <w:color w:val="000000" w:themeColor="text1"/>
                <w:spacing w:val="-4"/>
                <w:sz w:val="20"/>
                <w:szCs w:val="20"/>
              </w:rPr>
              <w:t>□建築物の低層部には、にぎわいを創出するような広告物を設置する</w:t>
            </w:r>
          </w:p>
        </w:tc>
      </w:tr>
    </w:tbl>
    <w:p w:rsidR="00126AA5" w:rsidRPr="00310BA5" w:rsidRDefault="00126AA5" w:rsidP="00211142">
      <w:pPr>
        <w:spacing w:line="240" w:lineRule="exact"/>
        <w:rPr>
          <w:rFonts w:ascii="HGｺﾞｼｯｸE" w:eastAsia="HGｺﾞｼｯｸE" w:hAnsi="HGｺﾞｼｯｸE" w:cs="Times New Roman"/>
          <w:spacing w:val="-4"/>
          <w:szCs w:val="18"/>
        </w:rPr>
      </w:pPr>
    </w:p>
    <w:p w:rsidR="00211142" w:rsidRPr="00B9772F" w:rsidRDefault="0000745E" w:rsidP="00211142">
      <w:pPr>
        <w:spacing w:line="240" w:lineRule="exact"/>
        <w:rPr>
          <w:rFonts w:asciiTheme="majorEastAsia" w:eastAsiaTheme="majorEastAsia" w:hAnsiTheme="majorEastAsia"/>
          <w:sz w:val="18"/>
          <w:szCs w:val="18"/>
        </w:rPr>
      </w:pPr>
      <w:r w:rsidRPr="0000745E">
        <w:rPr>
          <w:rFonts w:ascii="HGｺﾞｼｯｸE" w:eastAsia="HGｺﾞｼｯｸE" w:hAnsi="HGｺﾞｼｯｸE" w:cs="Times New Roman" w:hint="eastAsia"/>
          <w:spacing w:val="-4"/>
          <w:szCs w:val="18"/>
        </w:rPr>
        <w:t>[景観づくりの配慮事項]</w:t>
      </w:r>
      <w:r w:rsidR="00211142" w:rsidRPr="00B9772F">
        <w:rPr>
          <w:rFonts w:asciiTheme="majorEastAsia" w:eastAsiaTheme="majorEastAsia" w:hAnsiTheme="majorEastAsia"/>
          <w:sz w:val="18"/>
          <w:szCs w:val="18"/>
        </w:rPr>
        <w:t xml:space="preserve"> </w:t>
      </w:r>
    </w:p>
    <w:tbl>
      <w:tblPr>
        <w:tblStyle w:val="a3"/>
        <w:tblW w:w="9191"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1212"/>
        <w:gridCol w:w="7979"/>
      </w:tblGrid>
      <w:tr w:rsidR="00211142" w:rsidRPr="00EB6C81" w:rsidTr="00126AA5">
        <w:trPr>
          <w:trHeight w:val="253"/>
        </w:trPr>
        <w:tc>
          <w:tcPr>
            <w:tcW w:w="121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B814F"/>
          </w:tcPr>
          <w:p w:rsidR="00211142" w:rsidRPr="00EB6C81" w:rsidRDefault="00211142" w:rsidP="00E1161A">
            <w:pPr>
              <w:spacing w:line="260" w:lineRule="exact"/>
              <w:jc w:val="center"/>
              <w:rPr>
                <w:rFonts w:ascii="ＭＳ ゴシック" w:eastAsia="ＭＳ ゴシック"/>
                <w:b/>
                <w:color w:val="FFFFFF" w:themeColor="background1"/>
                <w:sz w:val="20"/>
                <w:szCs w:val="20"/>
              </w:rPr>
            </w:pPr>
            <w:r w:rsidRPr="00EB6C81">
              <w:rPr>
                <w:rFonts w:ascii="ＭＳ ゴシック" w:eastAsia="ＭＳ ゴシック" w:hint="eastAsia"/>
                <w:b/>
                <w:color w:val="FFFFFF" w:themeColor="background1"/>
                <w:sz w:val="20"/>
                <w:szCs w:val="20"/>
              </w:rPr>
              <w:t>項目</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8B814F"/>
          </w:tcPr>
          <w:p w:rsidR="00211142" w:rsidRPr="00EB6C81" w:rsidRDefault="00211142" w:rsidP="00211142">
            <w:pPr>
              <w:spacing w:line="260" w:lineRule="exact"/>
              <w:ind w:left="192" w:hangingChars="100" w:hanging="192"/>
              <w:jc w:val="center"/>
              <w:rPr>
                <w:rFonts w:ascii="ＭＳ ゴシック" w:eastAsia="ＭＳ ゴシック" w:hAnsi="ＭＳ ゴシック"/>
                <w:b/>
                <w:color w:val="FFFFFF" w:themeColor="background1"/>
                <w:sz w:val="20"/>
                <w:szCs w:val="20"/>
              </w:rPr>
            </w:pPr>
            <w:r w:rsidRPr="00EB6C81">
              <w:rPr>
                <w:rFonts w:ascii="ＭＳ ゴシック" w:eastAsia="ＭＳ ゴシック" w:hAnsi="ＭＳ ゴシック" w:hint="eastAsia"/>
                <w:b/>
                <w:color w:val="FFFFFF" w:themeColor="background1"/>
                <w:sz w:val="20"/>
                <w:szCs w:val="20"/>
              </w:rPr>
              <w:t>配慮事項</w:t>
            </w:r>
          </w:p>
        </w:tc>
      </w:tr>
      <w:tr w:rsidR="00211142" w:rsidTr="00126AA5">
        <w:trPr>
          <w:trHeight w:val="619"/>
        </w:trPr>
        <w:tc>
          <w:tcPr>
            <w:tcW w:w="1212" w:type="dxa"/>
            <w:tcBorders>
              <w:top w:val="single" w:sz="18" w:space="0" w:color="FFFFFF" w:themeColor="background1"/>
              <w:right w:val="single" w:sz="18" w:space="0" w:color="FFFFFF" w:themeColor="background1"/>
            </w:tcBorders>
            <w:shd w:val="clear" w:color="auto" w:fill="BFBEA1"/>
          </w:tcPr>
          <w:p w:rsidR="00211142" w:rsidRPr="00126AA5" w:rsidRDefault="00211142" w:rsidP="00126AA5">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配置・規模等</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tcPr>
          <w:p w:rsidR="00621520" w:rsidRPr="00621520" w:rsidRDefault="00621520" w:rsidP="00621520">
            <w:pPr>
              <w:spacing w:line="260" w:lineRule="exact"/>
              <w:ind w:left="172" w:hangingChars="100" w:hanging="172"/>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○伝統的建造物群保存地区、こみせ通り、文化財やくろいし景観資産、地域のシンボルとなる樹木等の周辺では、その保全に配慮した配置や規模とする。</w:t>
            </w:r>
          </w:p>
          <w:p w:rsidR="00621520" w:rsidRPr="00621520" w:rsidRDefault="00621520" w:rsidP="00621520">
            <w:pPr>
              <w:spacing w:line="260" w:lineRule="exact"/>
              <w:ind w:left="172" w:hangingChars="100" w:hanging="172"/>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○敷地内にある歴史的な資源、良好な樹木等は極力保全し、活用する。</w:t>
            </w:r>
          </w:p>
          <w:p w:rsidR="00621520" w:rsidRPr="00621520" w:rsidRDefault="00621520" w:rsidP="00621520">
            <w:pPr>
              <w:spacing w:line="260" w:lineRule="exact"/>
              <w:ind w:left="172" w:hangingChars="100" w:hanging="172"/>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○浅瀬石川沿いや幹線道路沿道等の眺めの良い場所から、岩木山、八甲田山系、里山への眺めを損ねない配置、高さ・規模とする。</w:t>
            </w:r>
          </w:p>
          <w:p w:rsidR="00621520" w:rsidRPr="00621520" w:rsidRDefault="00621520" w:rsidP="00621520">
            <w:pPr>
              <w:spacing w:line="260" w:lineRule="exact"/>
              <w:ind w:left="172" w:hangingChars="100" w:hanging="172"/>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○商店街の沿道では、低層部のにぎわいを演出する意匠とする。</w:t>
            </w:r>
          </w:p>
          <w:p w:rsidR="00621520" w:rsidRPr="00621520" w:rsidRDefault="00621520" w:rsidP="00621520">
            <w:pPr>
              <w:spacing w:line="260" w:lineRule="exact"/>
              <w:ind w:left="172" w:hangingChars="100" w:hanging="172"/>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○こみせやかぐじが現存する場合は、それを保全し、活かした配置とする。</w:t>
            </w:r>
          </w:p>
          <w:p w:rsidR="00621520" w:rsidRPr="00621520" w:rsidRDefault="00621520" w:rsidP="00621520">
            <w:pPr>
              <w:spacing w:line="260" w:lineRule="exact"/>
              <w:ind w:left="172" w:hangingChars="100" w:hanging="172"/>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○前町、横町、浜町では、こみせを設置するなど、冬季の歩行者の安全性や快適性の確保に努める。</w:t>
            </w:r>
          </w:p>
          <w:p w:rsidR="00621520" w:rsidRPr="00621520" w:rsidRDefault="00621520" w:rsidP="00621520">
            <w:pPr>
              <w:spacing w:line="260" w:lineRule="exact"/>
              <w:ind w:left="172" w:hangingChars="100" w:hanging="172"/>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○周囲のまち並みや樹木等から著しく突出した高さとならないようにする。</w:t>
            </w:r>
          </w:p>
          <w:p w:rsidR="00211142" w:rsidRPr="00EB0FDD" w:rsidRDefault="00621520" w:rsidP="00621520">
            <w:pPr>
              <w:spacing w:line="260" w:lineRule="exact"/>
              <w:ind w:left="172" w:hangingChars="100" w:hanging="172"/>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○松の湯交流館や金平成園等の園内から望見できる建築物や工作物は、高さ、規模、形態意匠などについて、その見え方の軽減を図る。</w:t>
            </w:r>
          </w:p>
        </w:tc>
      </w:tr>
      <w:tr w:rsidR="00211142" w:rsidTr="00126AA5">
        <w:trPr>
          <w:trHeight w:val="2981"/>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形態意匠</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621520" w:rsidRPr="00621520" w:rsidRDefault="00621520" w:rsidP="00621520">
            <w:pPr>
              <w:spacing w:line="260" w:lineRule="exact"/>
              <w:ind w:left="196" w:hangingChars="114" w:hanging="196"/>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○建築設備や屋外階段、ごみ置き場等の付属施設は、次のいずれかの基準に適合する。</w:t>
            </w:r>
          </w:p>
          <w:p w:rsidR="00621520" w:rsidRPr="00621520" w:rsidRDefault="00621520" w:rsidP="00621520">
            <w:pPr>
              <w:spacing w:line="260" w:lineRule="exact"/>
              <w:ind w:leftChars="100" w:left="226" w:hangingChars="14" w:hanging="24"/>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・建築物と一体的な意匠とするなどにより、目立たない工夫を行う。</w:t>
            </w:r>
          </w:p>
          <w:p w:rsidR="00621520" w:rsidRPr="00621520" w:rsidRDefault="00621520" w:rsidP="00621520">
            <w:pPr>
              <w:spacing w:line="260" w:lineRule="exact"/>
              <w:ind w:leftChars="100" w:left="226" w:hangingChars="14" w:hanging="24"/>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・道路から直接望見できない位置に配置する</w:t>
            </w:r>
          </w:p>
          <w:p w:rsidR="00621520" w:rsidRPr="00621520" w:rsidRDefault="00621520" w:rsidP="00621520">
            <w:pPr>
              <w:spacing w:line="260" w:lineRule="exact"/>
              <w:ind w:leftChars="100" w:left="226" w:hangingChars="14" w:hanging="24"/>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・緑化による修景を行う</w:t>
            </w:r>
          </w:p>
          <w:p w:rsidR="00621520" w:rsidRPr="00621520" w:rsidRDefault="00621520" w:rsidP="00621520">
            <w:pPr>
              <w:spacing w:line="260" w:lineRule="exact"/>
              <w:ind w:left="196" w:hangingChars="114" w:hanging="196"/>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○長大な壁面を持つ外壁は、壁面に凹凸を付けたり、部材、色彩・素材などで分節化を行うなど、圧迫感の軽減を図る。</w:t>
            </w:r>
          </w:p>
          <w:p w:rsidR="00621520" w:rsidRPr="00621520" w:rsidRDefault="00621520" w:rsidP="00621520">
            <w:pPr>
              <w:spacing w:line="260" w:lineRule="exact"/>
              <w:ind w:left="196" w:hangingChars="114" w:hanging="196"/>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○擁壁の場合は、次のいずれかの事項に適合する等により、無機質な仕上げを避け、圧迫感の軽減に配慮する。</w:t>
            </w:r>
          </w:p>
          <w:p w:rsidR="00621520" w:rsidRPr="00621520" w:rsidRDefault="00621520" w:rsidP="00621520">
            <w:pPr>
              <w:spacing w:line="260" w:lineRule="exact"/>
              <w:ind w:leftChars="100" w:left="226" w:hangingChars="14" w:hanging="24"/>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・自然素材等を活用した仕上げ（石張り、自然石風の化粧型枠等）</w:t>
            </w:r>
          </w:p>
          <w:p w:rsidR="00621520" w:rsidRPr="00621520" w:rsidRDefault="00621520" w:rsidP="00621520">
            <w:pPr>
              <w:spacing w:line="260" w:lineRule="exact"/>
              <w:ind w:leftChars="100" w:left="226" w:hangingChars="14" w:hanging="24"/>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・緑等を活用した仕上げ（植栽による修景、緑化法面等）</w:t>
            </w:r>
          </w:p>
          <w:p w:rsidR="00211142" w:rsidRPr="00EB0FDD" w:rsidRDefault="00621520" w:rsidP="00621520">
            <w:pPr>
              <w:spacing w:line="260" w:lineRule="exact"/>
              <w:ind w:leftChars="107" w:left="216"/>
              <w:rPr>
                <w:rFonts w:ascii="ＭＳ ゴシック" w:eastAsia="ＭＳ ゴシック" w:hAnsi="ＭＳ ゴシック" w:cs="Times New Roman"/>
                <w:spacing w:val="-4"/>
                <w:sz w:val="18"/>
                <w:szCs w:val="18"/>
              </w:rPr>
            </w:pPr>
            <w:r w:rsidRPr="00621520">
              <w:rPr>
                <w:rFonts w:ascii="ＭＳ ゴシック" w:eastAsia="ＭＳ ゴシック" w:hAnsi="ＭＳ ゴシック" w:hint="eastAsia"/>
                <w:sz w:val="18"/>
                <w:szCs w:val="18"/>
              </w:rPr>
              <w:t>・圧迫感を和らげる形態（勾配を付ける、階段状の形態）</w:t>
            </w:r>
          </w:p>
        </w:tc>
      </w:tr>
      <w:tr w:rsidR="00211142" w:rsidTr="00126AA5">
        <w:trPr>
          <w:trHeight w:val="899"/>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色彩・素材</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vAlign w:val="center"/>
          </w:tcPr>
          <w:p w:rsidR="00621520" w:rsidRPr="00621520" w:rsidRDefault="00621520" w:rsidP="00621520">
            <w:pPr>
              <w:spacing w:line="260" w:lineRule="exact"/>
              <w:ind w:left="196" w:hangingChars="114" w:hanging="196"/>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○けばけばしい色彩を避け、暖かみのある色彩とするとともに、別表に掲げる基準に適合する。</w:t>
            </w:r>
          </w:p>
          <w:p w:rsidR="00621520" w:rsidRPr="00621520" w:rsidRDefault="00621520" w:rsidP="00621520">
            <w:pPr>
              <w:spacing w:line="260" w:lineRule="exact"/>
              <w:ind w:left="196" w:hangingChars="114" w:hanging="196"/>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○敷地内に複数の建築物がある場合は、相互に色彩の統一を図る。</w:t>
            </w:r>
          </w:p>
          <w:p w:rsidR="00621520" w:rsidRPr="00621520" w:rsidRDefault="00621520" w:rsidP="00621520">
            <w:pPr>
              <w:spacing w:line="260" w:lineRule="exact"/>
              <w:ind w:left="196" w:hangingChars="114" w:hanging="196"/>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○ガラスなどの光沢のある素材の多用を避け、地域で多く用いられている素材を活用する。</w:t>
            </w:r>
          </w:p>
          <w:p w:rsidR="00211142" w:rsidRPr="00EB0FDD" w:rsidRDefault="00621520" w:rsidP="00621520">
            <w:pPr>
              <w:spacing w:line="260" w:lineRule="exact"/>
              <w:ind w:left="172" w:hangingChars="100" w:hanging="172"/>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○こみせ通り、文化財、くろいし景観資産の周辺では、これらと十分な調和を図るため、外壁の彩度を抑える。</w:t>
            </w:r>
          </w:p>
        </w:tc>
      </w:tr>
      <w:tr w:rsidR="00211142" w:rsidTr="00126AA5">
        <w:trPr>
          <w:trHeight w:val="913"/>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外構・緑化</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CE1" w:themeFill="background2"/>
            <w:vAlign w:val="center"/>
          </w:tcPr>
          <w:p w:rsidR="00621520" w:rsidRPr="00621520" w:rsidRDefault="00621520" w:rsidP="00621520">
            <w:pPr>
              <w:spacing w:line="260" w:lineRule="exact"/>
              <w:ind w:left="196" w:hangingChars="114" w:hanging="196"/>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○敷地の外周に低木や高木を植栽する等により、緑豊かな外観となるようにする。</w:t>
            </w:r>
          </w:p>
          <w:p w:rsidR="00621520" w:rsidRPr="00621520" w:rsidRDefault="00621520" w:rsidP="00621520">
            <w:pPr>
              <w:spacing w:line="260" w:lineRule="exact"/>
              <w:ind w:left="196" w:hangingChars="114" w:hanging="196"/>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○冬季の雪の堆積スペースを考慮した配置とする。</w:t>
            </w:r>
          </w:p>
          <w:p w:rsidR="00211142" w:rsidRPr="00EB0FDD" w:rsidRDefault="00621520" w:rsidP="00621520">
            <w:pPr>
              <w:spacing w:line="260" w:lineRule="exact"/>
              <w:rPr>
                <w:rFonts w:ascii="ＭＳ ゴシック" w:eastAsia="ＭＳ ゴシック" w:hAnsi="ＭＳ ゴシック"/>
                <w:sz w:val="18"/>
                <w:szCs w:val="18"/>
              </w:rPr>
            </w:pPr>
            <w:r w:rsidRPr="00621520">
              <w:rPr>
                <w:rFonts w:ascii="ＭＳ ゴシック" w:eastAsia="ＭＳ ゴシック" w:hAnsi="ＭＳ ゴシック" w:hint="eastAsia"/>
                <w:sz w:val="18"/>
                <w:szCs w:val="18"/>
              </w:rPr>
              <w:t>○敷地の外周にフェンスを設ける場合は、こげ茶等の落ち着いた色彩とする。</w:t>
            </w:r>
            <w:bookmarkStart w:id="0" w:name="_GoBack"/>
            <w:bookmarkEnd w:id="0"/>
          </w:p>
        </w:tc>
      </w:tr>
      <w:tr w:rsidR="00211142" w:rsidTr="00126AA5">
        <w:trPr>
          <w:trHeight w:val="1873"/>
        </w:trPr>
        <w:tc>
          <w:tcPr>
            <w:tcW w:w="1212" w:type="dxa"/>
            <w:tcBorders>
              <w:top w:val="single" w:sz="18" w:space="0" w:color="FFFFFF" w:themeColor="background1"/>
              <w:bottom w:val="single" w:sz="18" w:space="0" w:color="FFFFFF" w:themeColor="background1"/>
              <w:right w:val="single" w:sz="18" w:space="0" w:color="FFFFFF" w:themeColor="background1"/>
            </w:tcBorders>
            <w:shd w:val="clear" w:color="auto" w:fill="BFBEA1"/>
          </w:tcPr>
          <w:p w:rsidR="00211142" w:rsidRPr="00126AA5" w:rsidRDefault="00211142" w:rsidP="00E1161A">
            <w:pPr>
              <w:spacing w:line="340" w:lineRule="exact"/>
              <w:jc w:val="center"/>
              <w:rPr>
                <w:rFonts w:ascii="ＭＳ ゴシック" w:eastAsia="ＭＳ ゴシック"/>
                <w:sz w:val="18"/>
                <w:szCs w:val="21"/>
              </w:rPr>
            </w:pPr>
            <w:r w:rsidRPr="00126AA5">
              <w:rPr>
                <w:rFonts w:ascii="ＭＳ ゴシック" w:eastAsia="ＭＳ ゴシック" w:hint="eastAsia"/>
                <w:sz w:val="18"/>
                <w:szCs w:val="21"/>
              </w:rPr>
              <w:t>屋外広告物</w:t>
            </w:r>
          </w:p>
        </w:tc>
        <w:tc>
          <w:tcPr>
            <w:tcW w:w="797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2CEBC"/>
          </w:tcPr>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○浅瀬石川沿いや幹線道路沿道等から、岩木山、八甲田山系、里山への眺めを阻害しない。</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○こみせ通り、文化財、くろいし景観資産等の周辺では、歴史的・文化的な価値を損ねないような配置、規模、形態となるよう配慮する。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○広告物の数をできるだけ減らす。</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○同じ表現を繰り返さないよう表示する。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○広告物が見る人にとって有益な情報伝達となるよう、過剰な規模・形態とならないように配慮する。</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○色は３色以下とするなど、できるだけ数を減らす。</w:t>
            </w:r>
          </w:p>
          <w:p w:rsidR="00211142" w:rsidRPr="00EB0FDD" w:rsidRDefault="00211142" w:rsidP="00211142">
            <w:pPr>
              <w:spacing w:line="260" w:lineRule="exact"/>
              <w:ind w:left="172" w:hangingChars="100" w:hanging="172"/>
              <w:rPr>
                <w:rFonts w:ascii="ＭＳ ゴシック" w:eastAsia="ＭＳ ゴシック" w:hAnsi="ＭＳ ゴシック"/>
                <w:sz w:val="18"/>
                <w:szCs w:val="18"/>
              </w:rPr>
            </w:pPr>
            <w:r w:rsidRPr="00EB0FDD">
              <w:rPr>
                <w:rFonts w:ascii="ＭＳ ゴシック" w:eastAsia="ＭＳ ゴシック" w:hAnsi="ＭＳ ゴシック" w:hint="eastAsia"/>
                <w:sz w:val="18"/>
                <w:szCs w:val="18"/>
              </w:rPr>
              <w:t>○建物の外壁の色彩やデザインと広告物の色彩やデザインの調和を図る。</w:t>
            </w:r>
          </w:p>
        </w:tc>
      </w:tr>
    </w:tbl>
    <w:p w:rsidR="00211142" w:rsidRPr="00211142" w:rsidRDefault="00211142" w:rsidP="00EA342D">
      <w:pPr>
        <w:widowControl/>
        <w:jc w:val="left"/>
        <w:rPr>
          <w:rFonts w:ascii="HGｺﾞｼｯｸE" w:eastAsia="HGｺﾞｼｯｸE" w:hAnsi="HGｺﾞｼｯｸE" w:cs="Times New Roman"/>
          <w:spacing w:val="-4"/>
          <w:szCs w:val="18"/>
        </w:rPr>
      </w:pPr>
    </w:p>
    <w:sectPr w:rsidR="00211142" w:rsidRPr="00211142" w:rsidSect="00126AA5">
      <w:footerReference w:type="default" r:id="rId8"/>
      <w:pgSz w:w="11906" w:h="16838" w:code="9"/>
      <w:pgMar w:top="1418" w:right="1418" w:bottom="1418" w:left="1418" w:header="851" w:footer="992" w:gutter="0"/>
      <w:pgNumType w:fmt="decimalFullWidth"/>
      <w:cols w:space="425"/>
      <w:docGrid w:type="linesAndChars" w:linePitch="297"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7B5" w:rsidRDefault="002257B5" w:rsidP="007F482C">
      <w:r>
        <w:separator/>
      </w:r>
    </w:p>
  </w:endnote>
  <w:endnote w:type="continuationSeparator" w:id="0">
    <w:p w:rsidR="002257B5" w:rsidRDefault="002257B5" w:rsidP="007F482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小塚ゴシック Pro B">
    <w:altName w:val="ＭＳ ゴシック"/>
    <w:panose1 w:val="00000000000000000000"/>
    <w:charset w:val="80"/>
    <w:family w:val="swiss"/>
    <w:notTrueType/>
    <w:pitch w:val="variable"/>
    <w:sig w:usb0="00000283" w:usb1="2AC71C11" w:usb2="00000012" w:usb3="00000000" w:csb0="00020005" w:csb1="00000000"/>
  </w:font>
  <w:font w:name="HGｺﾞｼｯｸE">
    <w:panose1 w:val="020B0909000000000000"/>
    <w:charset w:val="80"/>
    <w:family w:val="modern"/>
    <w:pitch w:val="fixed"/>
    <w:sig w:usb0="80000281" w:usb1="28C76CF8"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350067"/>
      <w:docPartObj>
        <w:docPartGallery w:val="Page Numbers (Bottom of Page)"/>
        <w:docPartUnique/>
      </w:docPartObj>
    </w:sdtPr>
    <w:sdtEndPr>
      <w:rPr>
        <w:rFonts w:ascii="HGPｺﾞｼｯｸM" w:eastAsia="HGPｺﾞｼｯｸM" w:hint="eastAsia"/>
        <w:sz w:val="22"/>
      </w:rPr>
    </w:sdtEndPr>
    <w:sdtContent>
      <w:p w:rsidR="00B71A83" w:rsidRDefault="00FC1438">
        <w:pPr>
          <w:pStyle w:val="a4"/>
          <w:jc w:val="center"/>
        </w:pPr>
        <w:r w:rsidRPr="007F482C">
          <w:rPr>
            <w:rFonts w:ascii="HGPｺﾞｼｯｸM" w:eastAsia="HGPｺﾞｼｯｸM" w:hint="eastAsia"/>
            <w:sz w:val="22"/>
          </w:rPr>
          <w:fldChar w:fldCharType="begin"/>
        </w:r>
        <w:r w:rsidR="00B71A83" w:rsidRPr="007F482C">
          <w:rPr>
            <w:rFonts w:ascii="HGPｺﾞｼｯｸM" w:eastAsia="HGPｺﾞｼｯｸM" w:hint="eastAsia"/>
            <w:sz w:val="22"/>
          </w:rPr>
          <w:instrText>PAGE   \* MERGEFORMAT</w:instrText>
        </w:r>
        <w:r w:rsidRPr="007F482C">
          <w:rPr>
            <w:rFonts w:ascii="HGPｺﾞｼｯｸM" w:eastAsia="HGPｺﾞｼｯｸM" w:hint="eastAsia"/>
            <w:sz w:val="22"/>
          </w:rPr>
          <w:fldChar w:fldCharType="separate"/>
        </w:r>
        <w:r w:rsidR="00211DC6" w:rsidRPr="00211DC6">
          <w:rPr>
            <w:rFonts w:ascii="HGPｺﾞｼｯｸM" w:eastAsia="HGPｺﾞｼｯｸM" w:hint="eastAsia"/>
            <w:noProof/>
            <w:sz w:val="22"/>
            <w:lang w:val="ja-JP"/>
          </w:rPr>
          <w:t>３</w:t>
        </w:r>
        <w:r w:rsidRPr="007F482C">
          <w:rPr>
            <w:rFonts w:ascii="HGPｺﾞｼｯｸM" w:eastAsia="HGPｺﾞｼｯｸM" w:hint="eastAsia"/>
            <w:sz w:val="22"/>
          </w:rPr>
          <w:fldChar w:fldCharType="end"/>
        </w:r>
      </w:p>
    </w:sdtContent>
  </w:sdt>
  <w:p w:rsidR="00B71A83" w:rsidRDefault="00B71A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7B5" w:rsidRDefault="002257B5" w:rsidP="007F482C">
      <w:r>
        <w:separator/>
      </w:r>
    </w:p>
  </w:footnote>
  <w:footnote w:type="continuationSeparator" w:id="0">
    <w:p w:rsidR="002257B5" w:rsidRDefault="002257B5" w:rsidP="007F4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C2EB3"/>
    <w:multiLevelType w:val="hybridMultilevel"/>
    <w:tmpl w:val="2E967C40"/>
    <w:lvl w:ilvl="0" w:tplc="6AE2E0D0">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1"/>
  <w:drawingGridVerticalSpacing w:val="29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7DE0"/>
    <w:rsid w:val="00000280"/>
    <w:rsid w:val="00000708"/>
    <w:rsid w:val="0000147A"/>
    <w:rsid w:val="000039E5"/>
    <w:rsid w:val="00004380"/>
    <w:rsid w:val="0000447C"/>
    <w:rsid w:val="00004B05"/>
    <w:rsid w:val="0000559C"/>
    <w:rsid w:val="0000745E"/>
    <w:rsid w:val="0000776E"/>
    <w:rsid w:val="0000782F"/>
    <w:rsid w:val="00010387"/>
    <w:rsid w:val="000108DA"/>
    <w:rsid w:val="000113F7"/>
    <w:rsid w:val="00011BDE"/>
    <w:rsid w:val="00013111"/>
    <w:rsid w:val="00015314"/>
    <w:rsid w:val="00016DA9"/>
    <w:rsid w:val="0001740A"/>
    <w:rsid w:val="00017A43"/>
    <w:rsid w:val="00021B7C"/>
    <w:rsid w:val="00023AD9"/>
    <w:rsid w:val="00023D9D"/>
    <w:rsid w:val="00023FD8"/>
    <w:rsid w:val="00024001"/>
    <w:rsid w:val="0002498D"/>
    <w:rsid w:val="00025717"/>
    <w:rsid w:val="000266B9"/>
    <w:rsid w:val="0002789F"/>
    <w:rsid w:val="00030BB6"/>
    <w:rsid w:val="000314D7"/>
    <w:rsid w:val="00032265"/>
    <w:rsid w:val="00032BC0"/>
    <w:rsid w:val="00032D6C"/>
    <w:rsid w:val="000334CB"/>
    <w:rsid w:val="000346FE"/>
    <w:rsid w:val="00035651"/>
    <w:rsid w:val="00035AC0"/>
    <w:rsid w:val="000362F7"/>
    <w:rsid w:val="0003633D"/>
    <w:rsid w:val="000364C4"/>
    <w:rsid w:val="00040AB7"/>
    <w:rsid w:val="000431E9"/>
    <w:rsid w:val="00043715"/>
    <w:rsid w:val="00043BC0"/>
    <w:rsid w:val="00044993"/>
    <w:rsid w:val="00044C60"/>
    <w:rsid w:val="00044D69"/>
    <w:rsid w:val="00044DD5"/>
    <w:rsid w:val="00045C69"/>
    <w:rsid w:val="00045D57"/>
    <w:rsid w:val="00045E44"/>
    <w:rsid w:val="000462C4"/>
    <w:rsid w:val="000477BB"/>
    <w:rsid w:val="00047931"/>
    <w:rsid w:val="00047AA3"/>
    <w:rsid w:val="00050BFD"/>
    <w:rsid w:val="00052297"/>
    <w:rsid w:val="000528FC"/>
    <w:rsid w:val="000529B4"/>
    <w:rsid w:val="00052A1A"/>
    <w:rsid w:val="000533C4"/>
    <w:rsid w:val="00055F1B"/>
    <w:rsid w:val="00056541"/>
    <w:rsid w:val="00060F7C"/>
    <w:rsid w:val="00061BD0"/>
    <w:rsid w:val="000626BE"/>
    <w:rsid w:val="00062C93"/>
    <w:rsid w:val="00062E5D"/>
    <w:rsid w:val="000637B2"/>
    <w:rsid w:val="00064252"/>
    <w:rsid w:val="00064469"/>
    <w:rsid w:val="0006499E"/>
    <w:rsid w:val="00064FE4"/>
    <w:rsid w:val="0006515C"/>
    <w:rsid w:val="00067DD3"/>
    <w:rsid w:val="00070A00"/>
    <w:rsid w:val="0007326E"/>
    <w:rsid w:val="00073A7E"/>
    <w:rsid w:val="00073CEF"/>
    <w:rsid w:val="00075970"/>
    <w:rsid w:val="00075FEE"/>
    <w:rsid w:val="000763CC"/>
    <w:rsid w:val="00076CEF"/>
    <w:rsid w:val="00081763"/>
    <w:rsid w:val="00081E37"/>
    <w:rsid w:val="000829B4"/>
    <w:rsid w:val="00082DC5"/>
    <w:rsid w:val="000839F7"/>
    <w:rsid w:val="000842B8"/>
    <w:rsid w:val="00084DEB"/>
    <w:rsid w:val="00085A2F"/>
    <w:rsid w:val="0008622E"/>
    <w:rsid w:val="0008654F"/>
    <w:rsid w:val="000875C6"/>
    <w:rsid w:val="000915DA"/>
    <w:rsid w:val="00092B88"/>
    <w:rsid w:val="00094EE5"/>
    <w:rsid w:val="00095747"/>
    <w:rsid w:val="000A11C1"/>
    <w:rsid w:val="000A2915"/>
    <w:rsid w:val="000A516C"/>
    <w:rsid w:val="000A5655"/>
    <w:rsid w:val="000A6742"/>
    <w:rsid w:val="000A758D"/>
    <w:rsid w:val="000B0A69"/>
    <w:rsid w:val="000B0BD1"/>
    <w:rsid w:val="000B11CE"/>
    <w:rsid w:val="000B12BF"/>
    <w:rsid w:val="000B22B5"/>
    <w:rsid w:val="000B47AB"/>
    <w:rsid w:val="000B59C3"/>
    <w:rsid w:val="000B6663"/>
    <w:rsid w:val="000B68ED"/>
    <w:rsid w:val="000B7C90"/>
    <w:rsid w:val="000C0182"/>
    <w:rsid w:val="000C2792"/>
    <w:rsid w:val="000C32F0"/>
    <w:rsid w:val="000C37AC"/>
    <w:rsid w:val="000C462C"/>
    <w:rsid w:val="000C53C1"/>
    <w:rsid w:val="000C5EEC"/>
    <w:rsid w:val="000D0D84"/>
    <w:rsid w:val="000D13F4"/>
    <w:rsid w:val="000D2A0E"/>
    <w:rsid w:val="000D2FFC"/>
    <w:rsid w:val="000D3DA5"/>
    <w:rsid w:val="000D413E"/>
    <w:rsid w:val="000D68CD"/>
    <w:rsid w:val="000D6B9C"/>
    <w:rsid w:val="000D6F8C"/>
    <w:rsid w:val="000D78A3"/>
    <w:rsid w:val="000E1387"/>
    <w:rsid w:val="000E37DC"/>
    <w:rsid w:val="000F0D7B"/>
    <w:rsid w:val="000F2250"/>
    <w:rsid w:val="000F2820"/>
    <w:rsid w:val="000F2A23"/>
    <w:rsid w:val="000F4D42"/>
    <w:rsid w:val="000F6078"/>
    <w:rsid w:val="000F6B5F"/>
    <w:rsid w:val="000F6FBA"/>
    <w:rsid w:val="001006E7"/>
    <w:rsid w:val="00100B69"/>
    <w:rsid w:val="001014FB"/>
    <w:rsid w:val="001016E8"/>
    <w:rsid w:val="00102C68"/>
    <w:rsid w:val="00102DE7"/>
    <w:rsid w:val="001040B6"/>
    <w:rsid w:val="0010657D"/>
    <w:rsid w:val="001067EB"/>
    <w:rsid w:val="00107045"/>
    <w:rsid w:val="00107599"/>
    <w:rsid w:val="001077AF"/>
    <w:rsid w:val="00107B02"/>
    <w:rsid w:val="00111835"/>
    <w:rsid w:val="00112531"/>
    <w:rsid w:val="001129BA"/>
    <w:rsid w:val="001134D8"/>
    <w:rsid w:val="00115601"/>
    <w:rsid w:val="001156B2"/>
    <w:rsid w:val="001158DC"/>
    <w:rsid w:val="00115F61"/>
    <w:rsid w:val="001166DF"/>
    <w:rsid w:val="00117C2C"/>
    <w:rsid w:val="0012255B"/>
    <w:rsid w:val="0012299B"/>
    <w:rsid w:val="00123005"/>
    <w:rsid w:val="00123DC0"/>
    <w:rsid w:val="00124306"/>
    <w:rsid w:val="0012437F"/>
    <w:rsid w:val="0012440C"/>
    <w:rsid w:val="001245B7"/>
    <w:rsid w:val="0012467E"/>
    <w:rsid w:val="00126AA5"/>
    <w:rsid w:val="00127A55"/>
    <w:rsid w:val="00127BFD"/>
    <w:rsid w:val="00130290"/>
    <w:rsid w:val="00130533"/>
    <w:rsid w:val="00130BCD"/>
    <w:rsid w:val="00130EA3"/>
    <w:rsid w:val="00131C23"/>
    <w:rsid w:val="00131DED"/>
    <w:rsid w:val="0013359F"/>
    <w:rsid w:val="00133A5D"/>
    <w:rsid w:val="00136533"/>
    <w:rsid w:val="00136A75"/>
    <w:rsid w:val="00137321"/>
    <w:rsid w:val="00140C2E"/>
    <w:rsid w:val="00141CA7"/>
    <w:rsid w:val="00142CD7"/>
    <w:rsid w:val="00145B84"/>
    <w:rsid w:val="00145E25"/>
    <w:rsid w:val="0014786C"/>
    <w:rsid w:val="001500D4"/>
    <w:rsid w:val="00150B8C"/>
    <w:rsid w:val="001524BA"/>
    <w:rsid w:val="001530C0"/>
    <w:rsid w:val="001535EB"/>
    <w:rsid w:val="00153899"/>
    <w:rsid w:val="0015413E"/>
    <w:rsid w:val="00157669"/>
    <w:rsid w:val="00157B81"/>
    <w:rsid w:val="001613DF"/>
    <w:rsid w:val="001615F1"/>
    <w:rsid w:val="0016266D"/>
    <w:rsid w:val="00163B88"/>
    <w:rsid w:val="001648AF"/>
    <w:rsid w:val="00166A4A"/>
    <w:rsid w:val="0016759D"/>
    <w:rsid w:val="00171211"/>
    <w:rsid w:val="00171D4E"/>
    <w:rsid w:val="001733B4"/>
    <w:rsid w:val="001739C4"/>
    <w:rsid w:val="00173EEA"/>
    <w:rsid w:val="0017427C"/>
    <w:rsid w:val="00177376"/>
    <w:rsid w:val="00177C4E"/>
    <w:rsid w:val="00177D8C"/>
    <w:rsid w:val="00180206"/>
    <w:rsid w:val="00180C78"/>
    <w:rsid w:val="00182E8A"/>
    <w:rsid w:val="00183377"/>
    <w:rsid w:val="00184A3D"/>
    <w:rsid w:val="00184E3C"/>
    <w:rsid w:val="00190643"/>
    <w:rsid w:val="001906A1"/>
    <w:rsid w:val="0019098A"/>
    <w:rsid w:val="00190AB7"/>
    <w:rsid w:val="00191590"/>
    <w:rsid w:val="0019201E"/>
    <w:rsid w:val="00192A89"/>
    <w:rsid w:val="00192B74"/>
    <w:rsid w:val="00192D9F"/>
    <w:rsid w:val="00195C1C"/>
    <w:rsid w:val="00195D6D"/>
    <w:rsid w:val="0019615A"/>
    <w:rsid w:val="0019616C"/>
    <w:rsid w:val="00196C55"/>
    <w:rsid w:val="001972B8"/>
    <w:rsid w:val="001973FD"/>
    <w:rsid w:val="00197A6A"/>
    <w:rsid w:val="001A0169"/>
    <w:rsid w:val="001A0452"/>
    <w:rsid w:val="001A0475"/>
    <w:rsid w:val="001A0CB2"/>
    <w:rsid w:val="001A0DD3"/>
    <w:rsid w:val="001A1239"/>
    <w:rsid w:val="001A16F1"/>
    <w:rsid w:val="001A39AB"/>
    <w:rsid w:val="001A468F"/>
    <w:rsid w:val="001A5FEF"/>
    <w:rsid w:val="001B0204"/>
    <w:rsid w:val="001B29FC"/>
    <w:rsid w:val="001B4068"/>
    <w:rsid w:val="001B45B9"/>
    <w:rsid w:val="001B4C88"/>
    <w:rsid w:val="001B53D7"/>
    <w:rsid w:val="001B58B5"/>
    <w:rsid w:val="001B671B"/>
    <w:rsid w:val="001B7A51"/>
    <w:rsid w:val="001B7C07"/>
    <w:rsid w:val="001B7DB2"/>
    <w:rsid w:val="001C0303"/>
    <w:rsid w:val="001C13AA"/>
    <w:rsid w:val="001C19F9"/>
    <w:rsid w:val="001C1D0F"/>
    <w:rsid w:val="001C1DB4"/>
    <w:rsid w:val="001C3312"/>
    <w:rsid w:val="001C45F6"/>
    <w:rsid w:val="001C4C39"/>
    <w:rsid w:val="001C4FCA"/>
    <w:rsid w:val="001C57A8"/>
    <w:rsid w:val="001C58AA"/>
    <w:rsid w:val="001C7237"/>
    <w:rsid w:val="001D0FE6"/>
    <w:rsid w:val="001D11DC"/>
    <w:rsid w:val="001D2133"/>
    <w:rsid w:val="001D6174"/>
    <w:rsid w:val="001E0171"/>
    <w:rsid w:val="001E16E1"/>
    <w:rsid w:val="001E1BA1"/>
    <w:rsid w:val="001E250B"/>
    <w:rsid w:val="001E3DCA"/>
    <w:rsid w:val="001E4B9C"/>
    <w:rsid w:val="001E6540"/>
    <w:rsid w:val="001E7330"/>
    <w:rsid w:val="001E7550"/>
    <w:rsid w:val="001E7569"/>
    <w:rsid w:val="001E7927"/>
    <w:rsid w:val="001F05FC"/>
    <w:rsid w:val="001F173E"/>
    <w:rsid w:val="001F209B"/>
    <w:rsid w:val="001F2FA0"/>
    <w:rsid w:val="001F4C91"/>
    <w:rsid w:val="001F5B7A"/>
    <w:rsid w:val="001F5D72"/>
    <w:rsid w:val="001F7FAF"/>
    <w:rsid w:val="00200666"/>
    <w:rsid w:val="00202D8B"/>
    <w:rsid w:val="00203E4A"/>
    <w:rsid w:val="00204640"/>
    <w:rsid w:val="0020563D"/>
    <w:rsid w:val="00206D0A"/>
    <w:rsid w:val="00207B4B"/>
    <w:rsid w:val="00210F94"/>
    <w:rsid w:val="00211142"/>
    <w:rsid w:val="00211DC6"/>
    <w:rsid w:val="00213DAE"/>
    <w:rsid w:val="00214D7A"/>
    <w:rsid w:val="0021547A"/>
    <w:rsid w:val="00216A52"/>
    <w:rsid w:val="0022089F"/>
    <w:rsid w:val="00220F56"/>
    <w:rsid w:val="00222AE6"/>
    <w:rsid w:val="00222BF9"/>
    <w:rsid w:val="00223995"/>
    <w:rsid w:val="00224DD4"/>
    <w:rsid w:val="002257B5"/>
    <w:rsid w:val="00226931"/>
    <w:rsid w:val="00230D54"/>
    <w:rsid w:val="0023183A"/>
    <w:rsid w:val="00231A43"/>
    <w:rsid w:val="002331B8"/>
    <w:rsid w:val="002331CF"/>
    <w:rsid w:val="0023373A"/>
    <w:rsid w:val="00233DD2"/>
    <w:rsid w:val="002342EF"/>
    <w:rsid w:val="002347C5"/>
    <w:rsid w:val="002355F4"/>
    <w:rsid w:val="00235D81"/>
    <w:rsid w:val="00236884"/>
    <w:rsid w:val="002369FB"/>
    <w:rsid w:val="00237AED"/>
    <w:rsid w:val="002403AF"/>
    <w:rsid w:val="00240BC7"/>
    <w:rsid w:val="0024194E"/>
    <w:rsid w:val="00241BEB"/>
    <w:rsid w:val="00244364"/>
    <w:rsid w:val="00245209"/>
    <w:rsid w:val="00246B66"/>
    <w:rsid w:val="002472CF"/>
    <w:rsid w:val="00247450"/>
    <w:rsid w:val="002511B8"/>
    <w:rsid w:val="002512F1"/>
    <w:rsid w:val="00251C9E"/>
    <w:rsid w:val="00252741"/>
    <w:rsid w:val="00252A68"/>
    <w:rsid w:val="00254EC6"/>
    <w:rsid w:val="00255232"/>
    <w:rsid w:val="0025742D"/>
    <w:rsid w:val="0025743F"/>
    <w:rsid w:val="002603AD"/>
    <w:rsid w:val="00260676"/>
    <w:rsid w:val="00260989"/>
    <w:rsid w:val="00260CEC"/>
    <w:rsid w:val="00262C30"/>
    <w:rsid w:val="00262DA7"/>
    <w:rsid w:val="00264CCF"/>
    <w:rsid w:val="00265206"/>
    <w:rsid w:val="00265658"/>
    <w:rsid w:val="00265CD5"/>
    <w:rsid w:val="00266141"/>
    <w:rsid w:val="00267390"/>
    <w:rsid w:val="00271842"/>
    <w:rsid w:val="002718EC"/>
    <w:rsid w:val="002729CD"/>
    <w:rsid w:val="00274029"/>
    <w:rsid w:val="002742E9"/>
    <w:rsid w:val="002744C1"/>
    <w:rsid w:val="00275CF8"/>
    <w:rsid w:val="0027626E"/>
    <w:rsid w:val="00276355"/>
    <w:rsid w:val="0027685B"/>
    <w:rsid w:val="00277049"/>
    <w:rsid w:val="00277534"/>
    <w:rsid w:val="00277DDF"/>
    <w:rsid w:val="002803ED"/>
    <w:rsid w:val="00280BFD"/>
    <w:rsid w:val="00280CA1"/>
    <w:rsid w:val="00281C36"/>
    <w:rsid w:val="00282828"/>
    <w:rsid w:val="00284B94"/>
    <w:rsid w:val="00284FE9"/>
    <w:rsid w:val="0028714B"/>
    <w:rsid w:val="002872B5"/>
    <w:rsid w:val="00287EDC"/>
    <w:rsid w:val="00292315"/>
    <w:rsid w:val="00292935"/>
    <w:rsid w:val="002929B2"/>
    <w:rsid w:val="00293AB1"/>
    <w:rsid w:val="00293CA2"/>
    <w:rsid w:val="0029456E"/>
    <w:rsid w:val="0029673E"/>
    <w:rsid w:val="00296904"/>
    <w:rsid w:val="00296B75"/>
    <w:rsid w:val="00297269"/>
    <w:rsid w:val="00297302"/>
    <w:rsid w:val="002977EB"/>
    <w:rsid w:val="002A01BD"/>
    <w:rsid w:val="002A05D1"/>
    <w:rsid w:val="002A1A85"/>
    <w:rsid w:val="002A1AD5"/>
    <w:rsid w:val="002A1F5A"/>
    <w:rsid w:val="002A28D6"/>
    <w:rsid w:val="002A3257"/>
    <w:rsid w:val="002A3534"/>
    <w:rsid w:val="002A4568"/>
    <w:rsid w:val="002A5764"/>
    <w:rsid w:val="002A5A33"/>
    <w:rsid w:val="002A5BC1"/>
    <w:rsid w:val="002A70D0"/>
    <w:rsid w:val="002A74E1"/>
    <w:rsid w:val="002A7609"/>
    <w:rsid w:val="002B06CC"/>
    <w:rsid w:val="002B1416"/>
    <w:rsid w:val="002B2317"/>
    <w:rsid w:val="002B2589"/>
    <w:rsid w:val="002B2895"/>
    <w:rsid w:val="002B3CA1"/>
    <w:rsid w:val="002B4590"/>
    <w:rsid w:val="002B46C6"/>
    <w:rsid w:val="002B4AD6"/>
    <w:rsid w:val="002B7673"/>
    <w:rsid w:val="002B7B6C"/>
    <w:rsid w:val="002C0278"/>
    <w:rsid w:val="002C0302"/>
    <w:rsid w:val="002C0A8C"/>
    <w:rsid w:val="002C0D7A"/>
    <w:rsid w:val="002C2458"/>
    <w:rsid w:val="002C3975"/>
    <w:rsid w:val="002C46E0"/>
    <w:rsid w:val="002C4924"/>
    <w:rsid w:val="002C5BAB"/>
    <w:rsid w:val="002C7D4F"/>
    <w:rsid w:val="002D1249"/>
    <w:rsid w:val="002D1E53"/>
    <w:rsid w:val="002D44F0"/>
    <w:rsid w:val="002D498C"/>
    <w:rsid w:val="002D7CB9"/>
    <w:rsid w:val="002E0ABE"/>
    <w:rsid w:val="002E0C21"/>
    <w:rsid w:val="002E1222"/>
    <w:rsid w:val="002E187D"/>
    <w:rsid w:val="002E24CE"/>
    <w:rsid w:val="002E2A0B"/>
    <w:rsid w:val="002E36DD"/>
    <w:rsid w:val="002E3DF1"/>
    <w:rsid w:val="002E4268"/>
    <w:rsid w:val="002E634B"/>
    <w:rsid w:val="002E6B81"/>
    <w:rsid w:val="002F1F56"/>
    <w:rsid w:val="002F32A4"/>
    <w:rsid w:val="002F3BE8"/>
    <w:rsid w:val="002F4083"/>
    <w:rsid w:val="002F50FB"/>
    <w:rsid w:val="0030042D"/>
    <w:rsid w:val="00300CD1"/>
    <w:rsid w:val="0030188D"/>
    <w:rsid w:val="00301978"/>
    <w:rsid w:val="00301E18"/>
    <w:rsid w:val="00305013"/>
    <w:rsid w:val="0030622B"/>
    <w:rsid w:val="00306595"/>
    <w:rsid w:val="003078BD"/>
    <w:rsid w:val="003105C9"/>
    <w:rsid w:val="00310BA5"/>
    <w:rsid w:val="00311AE9"/>
    <w:rsid w:val="00311B45"/>
    <w:rsid w:val="0031248C"/>
    <w:rsid w:val="003126F7"/>
    <w:rsid w:val="003142A2"/>
    <w:rsid w:val="003142E1"/>
    <w:rsid w:val="00314FF2"/>
    <w:rsid w:val="00315761"/>
    <w:rsid w:val="003157DD"/>
    <w:rsid w:val="00315CD9"/>
    <w:rsid w:val="00315D89"/>
    <w:rsid w:val="00316AFF"/>
    <w:rsid w:val="00316EC1"/>
    <w:rsid w:val="00317F8F"/>
    <w:rsid w:val="0032102D"/>
    <w:rsid w:val="00321BA0"/>
    <w:rsid w:val="00321DE9"/>
    <w:rsid w:val="00323320"/>
    <w:rsid w:val="0032343E"/>
    <w:rsid w:val="00323A97"/>
    <w:rsid w:val="003271F0"/>
    <w:rsid w:val="00327882"/>
    <w:rsid w:val="00330293"/>
    <w:rsid w:val="003306E7"/>
    <w:rsid w:val="003309CE"/>
    <w:rsid w:val="00330F05"/>
    <w:rsid w:val="003328FB"/>
    <w:rsid w:val="00334885"/>
    <w:rsid w:val="003352A1"/>
    <w:rsid w:val="0033569F"/>
    <w:rsid w:val="003364BB"/>
    <w:rsid w:val="0033734E"/>
    <w:rsid w:val="00337EDE"/>
    <w:rsid w:val="00340791"/>
    <w:rsid w:val="00342167"/>
    <w:rsid w:val="00342F96"/>
    <w:rsid w:val="0034311F"/>
    <w:rsid w:val="003435C5"/>
    <w:rsid w:val="00344AC8"/>
    <w:rsid w:val="0034517F"/>
    <w:rsid w:val="003472A6"/>
    <w:rsid w:val="003472B0"/>
    <w:rsid w:val="003472DD"/>
    <w:rsid w:val="00347D7D"/>
    <w:rsid w:val="003508D5"/>
    <w:rsid w:val="003519CC"/>
    <w:rsid w:val="00352D13"/>
    <w:rsid w:val="00353684"/>
    <w:rsid w:val="00353C7A"/>
    <w:rsid w:val="00354418"/>
    <w:rsid w:val="00354C6E"/>
    <w:rsid w:val="003553B8"/>
    <w:rsid w:val="0035656B"/>
    <w:rsid w:val="00357972"/>
    <w:rsid w:val="00360611"/>
    <w:rsid w:val="00361BAD"/>
    <w:rsid w:val="00362021"/>
    <w:rsid w:val="003638FD"/>
    <w:rsid w:val="0036430C"/>
    <w:rsid w:val="003669E6"/>
    <w:rsid w:val="003671B4"/>
    <w:rsid w:val="00367307"/>
    <w:rsid w:val="00367F5F"/>
    <w:rsid w:val="00370616"/>
    <w:rsid w:val="00370686"/>
    <w:rsid w:val="0037115E"/>
    <w:rsid w:val="003711E2"/>
    <w:rsid w:val="00371D83"/>
    <w:rsid w:val="00372305"/>
    <w:rsid w:val="0037295B"/>
    <w:rsid w:val="003733A3"/>
    <w:rsid w:val="003733AE"/>
    <w:rsid w:val="00373C61"/>
    <w:rsid w:val="00375D75"/>
    <w:rsid w:val="0037687B"/>
    <w:rsid w:val="00376C57"/>
    <w:rsid w:val="003776B2"/>
    <w:rsid w:val="00377DDC"/>
    <w:rsid w:val="00377DE0"/>
    <w:rsid w:val="00380A55"/>
    <w:rsid w:val="00380AC6"/>
    <w:rsid w:val="00381EAE"/>
    <w:rsid w:val="0038413B"/>
    <w:rsid w:val="00384CA2"/>
    <w:rsid w:val="00385185"/>
    <w:rsid w:val="003851CB"/>
    <w:rsid w:val="0038580C"/>
    <w:rsid w:val="003866DC"/>
    <w:rsid w:val="003867C4"/>
    <w:rsid w:val="0038687D"/>
    <w:rsid w:val="0039009D"/>
    <w:rsid w:val="00390F24"/>
    <w:rsid w:val="003920BE"/>
    <w:rsid w:val="003920EE"/>
    <w:rsid w:val="00393B39"/>
    <w:rsid w:val="003947C9"/>
    <w:rsid w:val="0039494D"/>
    <w:rsid w:val="00394AD9"/>
    <w:rsid w:val="003A0515"/>
    <w:rsid w:val="003A1121"/>
    <w:rsid w:val="003A1B0E"/>
    <w:rsid w:val="003A37C2"/>
    <w:rsid w:val="003A4C3F"/>
    <w:rsid w:val="003A4F71"/>
    <w:rsid w:val="003A5B07"/>
    <w:rsid w:val="003A6A78"/>
    <w:rsid w:val="003A7323"/>
    <w:rsid w:val="003B0302"/>
    <w:rsid w:val="003B06E4"/>
    <w:rsid w:val="003B079A"/>
    <w:rsid w:val="003B0FBD"/>
    <w:rsid w:val="003B24D0"/>
    <w:rsid w:val="003B584B"/>
    <w:rsid w:val="003B5C72"/>
    <w:rsid w:val="003B5FEA"/>
    <w:rsid w:val="003B6496"/>
    <w:rsid w:val="003B64DC"/>
    <w:rsid w:val="003B7B70"/>
    <w:rsid w:val="003B7D22"/>
    <w:rsid w:val="003C05BA"/>
    <w:rsid w:val="003C1005"/>
    <w:rsid w:val="003C1819"/>
    <w:rsid w:val="003C1995"/>
    <w:rsid w:val="003C1A2E"/>
    <w:rsid w:val="003C2E41"/>
    <w:rsid w:val="003C338B"/>
    <w:rsid w:val="003C3E22"/>
    <w:rsid w:val="003C5D64"/>
    <w:rsid w:val="003C6B18"/>
    <w:rsid w:val="003C6DFD"/>
    <w:rsid w:val="003C709A"/>
    <w:rsid w:val="003C70BA"/>
    <w:rsid w:val="003C746F"/>
    <w:rsid w:val="003D244C"/>
    <w:rsid w:val="003D44A8"/>
    <w:rsid w:val="003D5B38"/>
    <w:rsid w:val="003E073C"/>
    <w:rsid w:val="003E0E58"/>
    <w:rsid w:val="003E12EB"/>
    <w:rsid w:val="003E24EA"/>
    <w:rsid w:val="003E2AAB"/>
    <w:rsid w:val="003E4534"/>
    <w:rsid w:val="003E4592"/>
    <w:rsid w:val="003E47B9"/>
    <w:rsid w:val="003E5493"/>
    <w:rsid w:val="003E6196"/>
    <w:rsid w:val="003E662B"/>
    <w:rsid w:val="003E7D2A"/>
    <w:rsid w:val="003E7DF8"/>
    <w:rsid w:val="003F034B"/>
    <w:rsid w:val="003F07CA"/>
    <w:rsid w:val="003F0F79"/>
    <w:rsid w:val="003F1557"/>
    <w:rsid w:val="003F1C67"/>
    <w:rsid w:val="003F1FD1"/>
    <w:rsid w:val="003F2B69"/>
    <w:rsid w:val="003F55B5"/>
    <w:rsid w:val="003F6860"/>
    <w:rsid w:val="003F768C"/>
    <w:rsid w:val="004008E2"/>
    <w:rsid w:val="00401783"/>
    <w:rsid w:val="00401A7B"/>
    <w:rsid w:val="00402AFD"/>
    <w:rsid w:val="00402C30"/>
    <w:rsid w:val="00403C13"/>
    <w:rsid w:val="004070DC"/>
    <w:rsid w:val="00410C60"/>
    <w:rsid w:val="00412186"/>
    <w:rsid w:val="00412FC9"/>
    <w:rsid w:val="00413ECA"/>
    <w:rsid w:val="0041496A"/>
    <w:rsid w:val="00414A64"/>
    <w:rsid w:val="00414F76"/>
    <w:rsid w:val="00415FAA"/>
    <w:rsid w:val="00416504"/>
    <w:rsid w:val="00416D13"/>
    <w:rsid w:val="0042191A"/>
    <w:rsid w:val="004221B8"/>
    <w:rsid w:val="00422CE2"/>
    <w:rsid w:val="00424215"/>
    <w:rsid w:val="00424826"/>
    <w:rsid w:val="00424ED5"/>
    <w:rsid w:val="0042514B"/>
    <w:rsid w:val="00425A22"/>
    <w:rsid w:val="0042688F"/>
    <w:rsid w:val="00426AF4"/>
    <w:rsid w:val="00426F3F"/>
    <w:rsid w:val="004271B5"/>
    <w:rsid w:val="00427561"/>
    <w:rsid w:val="00427B6A"/>
    <w:rsid w:val="00430183"/>
    <w:rsid w:val="0043055A"/>
    <w:rsid w:val="004306CA"/>
    <w:rsid w:val="00430745"/>
    <w:rsid w:val="00431784"/>
    <w:rsid w:val="00431D50"/>
    <w:rsid w:val="00432E15"/>
    <w:rsid w:val="00432FEF"/>
    <w:rsid w:val="004347E3"/>
    <w:rsid w:val="00434E8A"/>
    <w:rsid w:val="004350CA"/>
    <w:rsid w:val="004351A3"/>
    <w:rsid w:val="00436647"/>
    <w:rsid w:val="0043671D"/>
    <w:rsid w:val="00436C5B"/>
    <w:rsid w:val="00437924"/>
    <w:rsid w:val="00440029"/>
    <w:rsid w:val="00440FAD"/>
    <w:rsid w:val="00443C6D"/>
    <w:rsid w:val="004441C6"/>
    <w:rsid w:val="004461D8"/>
    <w:rsid w:val="004465B1"/>
    <w:rsid w:val="00450543"/>
    <w:rsid w:val="00450773"/>
    <w:rsid w:val="00450F5E"/>
    <w:rsid w:val="004538D2"/>
    <w:rsid w:val="004542F7"/>
    <w:rsid w:val="00455016"/>
    <w:rsid w:val="00455DB9"/>
    <w:rsid w:val="00456686"/>
    <w:rsid w:val="00456CB9"/>
    <w:rsid w:val="00457C17"/>
    <w:rsid w:val="00457CE9"/>
    <w:rsid w:val="004603E5"/>
    <w:rsid w:val="0046175B"/>
    <w:rsid w:val="00461FFE"/>
    <w:rsid w:val="00463EE1"/>
    <w:rsid w:val="00465705"/>
    <w:rsid w:val="00466F97"/>
    <w:rsid w:val="00471520"/>
    <w:rsid w:val="0047238A"/>
    <w:rsid w:val="004752A6"/>
    <w:rsid w:val="00475B3B"/>
    <w:rsid w:val="00475BF2"/>
    <w:rsid w:val="00475F15"/>
    <w:rsid w:val="00475F92"/>
    <w:rsid w:val="00476410"/>
    <w:rsid w:val="00477D73"/>
    <w:rsid w:val="004806D3"/>
    <w:rsid w:val="00480CF0"/>
    <w:rsid w:val="00480F1F"/>
    <w:rsid w:val="0048127B"/>
    <w:rsid w:val="0048327D"/>
    <w:rsid w:val="004848C2"/>
    <w:rsid w:val="00487DF5"/>
    <w:rsid w:val="00490208"/>
    <w:rsid w:val="00490428"/>
    <w:rsid w:val="0049102D"/>
    <w:rsid w:val="004917F4"/>
    <w:rsid w:val="004919F8"/>
    <w:rsid w:val="004920C5"/>
    <w:rsid w:val="00492A10"/>
    <w:rsid w:val="004943E5"/>
    <w:rsid w:val="004963D9"/>
    <w:rsid w:val="00497437"/>
    <w:rsid w:val="004A209B"/>
    <w:rsid w:val="004A2CD1"/>
    <w:rsid w:val="004A2E53"/>
    <w:rsid w:val="004A34B4"/>
    <w:rsid w:val="004A3638"/>
    <w:rsid w:val="004A40D9"/>
    <w:rsid w:val="004A492E"/>
    <w:rsid w:val="004A5606"/>
    <w:rsid w:val="004A6073"/>
    <w:rsid w:val="004A66DF"/>
    <w:rsid w:val="004A677B"/>
    <w:rsid w:val="004A6C3B"/>
    <w:rsid w:val="004B0AA4"/>
    <w:rsid w:val="004B1093"/>
    <w:rsid w:val="004B2E4C"/>
    <w:rsid w:val="004C06BC"/>
    <w:rsid w:val="004C2452"/>
    <w:rsid w:val="004C286E"/>
    <w:rsid w:val="004C335F"/>
    <w:rsid w:val="004C37F1"/>
    <w:rsid w:val="004C385A"/>
    <w:rsid w:val="004C3E77"/>
    <w:rsid w:val="004C5412"/>
    <w:rsid w:val="004C5777"/>
    <w:rsid w:val="004C6BEA"/>
    <w:rsid w:val="004C6FAB"/>
    <w:rsid w:val="004C7703"/>
    <w:rsid w:val="004D0D3D"/>
    <w:rsid w:val="004D1E92"/>
    <w:rsid w:val="004D471A"/>
    <w:rsid w:val="004D5229"/>
    <w:rsid w:val="004D52B4"/>
    <w:rsid w:val="004D6B0D"/>
    <w:rsid w:val="004D7D24"/>
    <w:rsid w:val="004D7F56"/>
    <w:rsid w:val="004E0936"/>
    <w:rsid w:val="004E2039"/>
    <w:rsid w:val="004E24F9"/>
    <w:rsid w:val="004E34E2"/>
    <w:rsid w:val="004E367A"/>
    <w:rsid w:val="004E462C"/>
    <w:rsid w:val="004E4770"/>
    <w:rsid w:val="004E50F3"/>
    <w:rsid w:val="004E5570"/>
    <w:rsid w:val="004E70F7"/>
    <w:rsid w:val="004E7251"/>
    <w:rsid w:val="004E7459"/>
    <w:rsid w:val="004F1F42"/>
    <w:rsid w:val="004F45FC"/>
    <w:rsid w:val="004F4B51"/>
    <w:rsid w:val="004F52B4"/>
    <w:rsid w:val="004F6624"/>
    <w:rsid w:val="004F6634"/>
    <w:rsid w:val="00500483"/>
    <w:rsid w:val="00500661"/>
    <w:rsid w:val="00500DA7"/>
    <w:rsid w:val="00500F7A"/>
    <w:rsid w:val="00501905"/>
    <w:rsid w:val="005024D6"/>
    <w:rsid w:val="00502B41"/>
    <w:rsid w:val="00503DAF"/>
    <w:rsid w:val="005047FB"/>
    <w:rsid w:val="00504BC7"/>
    <w:rsid w:val="005066A4"/>
    <w:rsid w:val="00507258"/>
    <w:rsid w:val="0051048A"/>
    <w:rsid w:val="00512C04"/>
    <w:rsid w:val="005155F1"/>
    <w:rsid w:val="00515DAD"/>
    <w:rsid w:val="00517B20"/>
    <w:rsid w:val="00517CBD"/>
    <w:rsid w:val="0052024D"/>
    <w:rsid w:val="0052131C"/>
    <w:rsid w:val="00522515"/>
    <w:rsid w:val="00523E70"/>
    <w:rsid w:val="00526760"/>
    <w:rsid w:val="00526839"/>
    <w:rsid w:val="00526F50"/>
    <w:rsid w:val="00530E6C"/>
    <w:rsid w:val="00531410"/>
    <w:rsid w:val="00531934"/>
    <w:rsid w:val="0053216E"/>
    <w:rsid w:val="00532889"/>
    <w:rsid w:val="005342D9"/>
    <w:rsid w:val="00534656"/>
    <w:rsid w:val="005347AB"/>
    <w:rsid w:val="0053613D"/>
    <w:rsid w:val="00540179"/>
    <w:rsid w:val="005412E3"/>
    <w:rsid w:val="005424AB"/>
    <w:rsid w:val="00542755"/>
    <w:rsid w:val="00543212"/>
    <w:rsid w:val="005436D9"/>
    <w:rsid w:val="00543E2C"/>
    <w:rsid w:val="00544A08"/>
    <w:rsid w:val="0054518F"/>
    <w:rsid w:val="00545B1C"/>
    <w:rsid w:val="005478F6"/>
    <w:rsid w:val="00550DC5"/>
    <w:rsid w:val="005519F7"/>
    <w:rsid w:val="00551A37"/>
    <w:rsid w:val="00553300"/>
    <w:rsid w:val="0055426F"/>
    <w:rsid w:val="005600F9"/>
    <w:rsid w:val="005603CF"/>
    <w:rsid w:val="00560AEC"/>
    <w:rsid w:val="00560EDF"/>
    <w:rsid w:val="005612EC"/>
    <w:rsid w:val="00561668"/>
    <w:rsid w:val="0056201D"/>
    <w:rsid w:val="00562282"/>
    <w:rsid w:val="00562F5E"/>
    <w:rsid w:val="00564B0C"/>
    <w:rsid w:val="00564C90"/>
    <w:rsid w:val="0056560B"/>
    <w:rsid w:val="00565735"/>
    <w:rsid w:val="005659DB"/>
    <w:rsid w:val="00565F0D"/>
    <w:rsid w:val="00566A00"/>
    <w:rsid w:val="00566BB7"/>
    <w:rsid w:val="00566C20"/>
    <w:rsid w:val="0056708C"/>
    <w:rsid w:val="00567A40"/>
    <w:rsid w:val="00570029"/>
    <w:rsid w:val="00572BF5"/>
    <w:rsid w:val="00572E53"/>
    <w:rsid w:val="00573896"/>
    <w:rsid w:val="00573999"/>
    <w:rsid w:val="00573C30"/>
    <w:rsid w:val="00575A40"/>
    <w:rsid w:val="005818F0"/>
    <w:rsid w:val="005833A2"/>
    <w:rsid w:val="00583737"/>
    <w:rsid w:val="005874E2"/>
    <w:rsid w:val="005874E5"/>
    <w:rsid w:val="005914AA"/>
    <w:rsid w:val="00591B70"/>
    <w:rsid w:val="00592C6E"/>
    <w:rsid w:val="00593975"/>
    <w:rsid w:val="005942CE"/>
    <w:rsid w:val="005962AF"/>
    <w:rsid w:val="00597CEB"/>
    <w:rsid w:val="005A07CF"/>
    <w:rsid w:val="005A0A21"/>
    <w:rsid w:val="005A13DF"/>
    <w:rsid w:val="005A1C56"/>
    <w:rsid w:val="005A1C65"/>
    <w:rsid w:val="005A306D"/>
    <w:rsid w:val="005A3A64"/>
    <w:rsid w:val="005A3BD5"/>
    <w:rsid w:val="005A506A"/>
    <w:rsid w:val="005A5A45"/>
    <w:rsid w:val="005A6489"/>
    <w:rsid w:val="005A6B61"/>
    <w:rsid w:val="005A7A66"/>
    <w:rsid w:val="005B10F4"/>
    <w:rsid w:val="005B185D"/>
    <w:rsid w:val="005B2FB2"/>
    <w:rsid w:val="005B3A46"/>
    <w:rsid w:val="005B3F37"/>
    <w:rsid w:val="005B4861"/>
    <w:rsid w:val="005B5507"/>
    <w:rsid w:val="005B6293"/>
    <w:rsid w:val="005B6F00"/>
    <w:rsid w:val="005B743B"/>
    <w:rsid w:val="005C0C10"/>
    <w:rsid w:val="005C3613"/>
    <w:rsid w:val="005C3DD2"/>
    <w:rsid w:val="005C4EA4"/>
    <w:rsid w:val="005C4FE4"/>
    <w:rsid w:val="005C57AA"/>
    <w:rsid w:val="005C6354"/>
    <w:rsid w:val="005C6B9C"/>
    <w:rsid w:val="005D4129"/>
    <w:rsid w:val="005D47CF"/>
    <w:rsid w:val="005D50AE"/>
    <w:rsid w:val="005D5D41"/>
    <w:rsid w:val="005D6654"/>
    <w:rsid w:val="005D6EE1"/>
    <w:rsid w:val="005D72CF"/>
    <w:rsid w:val="005D7A96"/>
    <w:rsid w:val="005E19F6"/>
    <w:rsid w:val="005E3BF8"/>
    <w:rsid w:val="005E46B4"/>
    <w:rsid w:val="005E5A70"/>
    <w:rsid w:val="005E710F"/>
    <w:rsid w:val="005E7C63"/>
    <w:rsid w:val="005F147A"/>
    <w:rsid w:val="005F1AFB"/>
    <w:rsid w:val="005F1AFE"/>
    <w:rsid w:val="005F1C8C"/>
    <w:rsid w:val="005F1EC5"/>
    <w:rsid w:val="005F2747"/>
    <w:rsid w:val="005F30DD"/>
    <w:rsid w:val="005F3231"/>
    <w:rsid w:val="005F355A"/>
    <w:rsid w:val="005F36F2"/>
    <w:rsid w:val="005F37AC"/>
    <w:rsid w:val="005F3BE7"/>
    <w:rsid w:val="005F5150"/>
    <w:rsid w:val="005F5DE7"/>
    <w:rsid w:val="005F6920"/>
    <w:rsid w:val="005F7536"/>
    <w:rsid w:val="006005E9"/>
    <w:rsid w:val="0060126D"/>
    <w:rsid w:val="006015CA"/>
    <w:rsid w:val="00602BD1"/>
    <w:rsid w:val="00604889"/>
    <w:rsid w:val="0060764B"/>
    <w:rsid w:val="00607968"/>
    <w:rsid w:val="00607CD5"/>
    <w:rsid w:val="00607D02"/>
    <w:rsid w:val="006101D3"/>
    <w:rsid w:val="006103B0"/>
    <w:rsid w:val="00610BF5"/>
    <w:rsid w:val="00610F41"/>
    <w:rsid w:val="00612209"/>
    <w:rsid w:val="006123F2"/>
    <w:rsid w:val="00612664"/>
    <w:rsid w:val="00613175"/>
    <w:rsid w:val="0061391F"/>
    <w:rsid w:val="00613B3D"/>
    <w:rsid w:val="0061543D"/>
    <w:rsid w:val="00616D6C"/>
    <w:rsid w:val="00617B42"/>
    <w:rsid w:val="00617B48"/>
    <w:rsid w:val="00617D26"/>
    <w:rsid w:val="00621194"/>
    <w:rsid w:val="00621520"/>
    <w:rsid w:val="00622253"/>
    <w:rsid w:val="006235B8"/>
    <w:rsid w:val="00624397"/>
    <w:rsid w:val="006253CD"/>
    <w:rsid w:val="00627162"/>
    <w:rsid w:val="00630536"/>
    <w:rsid w:val="00632413"/>
    <w:rsid w:val="006330D6"/>
    <w:rsid w:val="00633501"/>
    <w:rsid w:val="00634183"/>
    <w:rsid w:val="00636D6F"/>
    <w:rsid w:val="00637398"/>
    <w:rsid w:val="00641188"/>
    <w:rsid w:val="0064188D"/>
    <w:rsid w:val="00642530"/>
    <w:rsid w:val="00643C3A"/>
    <w:rsid w:val="00644A3C"/>
    <w:rsid w:val="00644BD3"/>
    <w:rsid w:val="006452FD"/>
    <w:rsid w:val="0064551B"/>
    <w:rsid w:val="00646E07"/>
    <w:rsid w:val="00647A44"/>
    <w:rsid w:val="00650173"/>
    <w:rsid w:val="00651DBF"/>
    <w:rsid w:val="0065251F"/>
    <w:rsid w:val="0065473D"/>
    <w:rsid w:val="0065578D"/>
    <w:rsid w:val="00655E46"/>
    <w:rsid w:val="00655E99"/>
    <w:rsid w:val="00661131"/>
    <w:rsid w:val="00661467"/>
    <w:rsid w:val="006634FA"/>
    <w:rsid w:val="00663C4C"/>
    <w:rsid w:val="006656C3"/>
    <w:rsid w:val="00665D5F"/>
    <w:rsid w:val="00666055"/>
    <w:rsid w:val="00666D8F"/>
    <w:rsid w:val="00666E62"/>
    <w:rsid w:val="0067082E"/>
    <w:rsid w:val="0067093E"/>
    <w:rsid w:val="00671618"/>
    <w:rsid w:val="00672A01"/>
    <w:rsid w:val="00672B7D"/>
    <w:rsid w:val="00673559"/>
    <w:rsid w:val="00673C3E"/>
    <w:rsid w:val="006756FC"/>
    <w:rsid w:val="00675E52"/>
    <w:rsid w:val="00676B15"/>
    <w:rsid w:val="00677733"/>
    <w:rsid w:val="0068218B"/>
    <w:rsid w:val="0068265A"/>
    <w:rsid w:val="00682F60"/>
    <w:rsid w:val="0068348D"/>
    <w:rsid w:val="0068606F"/>
    <w:rsid w:val="00686B88"/>
    <w:rsid w:val="00686DDA"/>
    <w:rsid w:val="00687241"/>
    <w:rsid w:val="00687DD5"/>
    <w:rsid w:val="00687F0C"/>
    <w:rsid w:val="00690F86"/>
    <w:rsid w:val="006914DA"/>
    <w:rsid w:val="00693242"/>
    <w:rsid w:val="0069374A"/>
    <w:rsid w:val="00695435"/>
    <w:rsid w:val="0069551D"/>
    <w:rsid w:val="006974B7"/>
    <w:rsid w:val="00697C2D"/>
    <w:rsid w:val="006A01F5"/>
    <w:rsid w:val="006A20CB"/>
    <w:rsid w:val="006A2813"/>
    <w:rsid w:val="006A583C"/>
    <w:rsid w:val="006A6FBE"/>
    <w:rsid w:val="006B028C"/>
    <w:rsid w:val="006B0B8C"/>
    <w:rsid w:val="006B14E5"/>
    <w:rsid w:val="006B2B8D"/>
    <w:rsid w:val="006B2FF4"/>
    <w:rsid w:val="006B343D"/>
    <w:rsid w:val="006B3E0F"/>
    <w:rsid w:val="006B4200"/>
    <w:rsid w:val="006B5783"/>
    <w:rsid w:val="006B61DC"/>
    <w:rsid w:val="006B645F"/>
    <w:rsid w:val="006C013A"/>
    <w:rsid w:val="006C054E"/>
    <w:rsid w:val="006C2536"/>
    <w:rsid w:val="006C486F"/>
    <w:rsid w:val="006C4BEE"/>
    <w:rsid w:val="006C5A41"/>
    <w:rsid w:val="006C642E"/>
    <w:rsid w:val="006C68AB"/>
    <w:rsid w:val="006C6FE6"/>
    <w:rsid w:val="006C7468"/>
    <w:rsid w:val="006C7BBB"/>
    <w:rsid w:val="006C7EC0"/>
    <w:rsid w:val="006D088F"/>
    <w:rsid w:val="006D0BB1"/>
    <w:rsid w:val="006D1332"/>
    <w:rsid w:val="006D2EF5"/>
    <w:rsid w:val="006D44FA"/>
    <w:rsid w:val="006E00AD"/>
    <w:rsid w:val="006E0A26"/>
    <w:rsid w:val="006E22BB"/>
    <w:rsid w:val="006E26DE"/>
    <w:rsid w:val="006E2A53"/>
    <w:rsid w:val="006E3939"/>
    <w:rsid w:val="006E3D20"/>
    <w:rsid w:val="006E4391"/>
    <w:rsid w:val="006E55D8"/>
    <w:rsid w:val="006E5CA5"/>
    <w:rsid w:val="006E691E"/>
    <w:rsid w:val="006E76A1"/>
    <w:rsid w:val="006E7DAF"/>
    <w:rsid w:val="006F2DB2"/>
    <w:rsid w:val="006F4834"/>
    <w:rsid w:val="006F6495"/>
    <w:rsid w:val="006F6B11"/>
    <w:rsid w:val="006F6CEC"/>
    <w:rsid w:val="006F7DD8"/>
    <w:rsid w:val="006F7EB5"/>
    <w:rsid w:val="007000B3"/>
    <w:rsid w:val="007012C7"/>
    <w:rsid w:val="0070146F"/>
    <w:rsid w:val="00702B55"/>
    <w:rsid w:val="00703296"/>
    <w:rsid w:val="00706488"/>
    <w:rsid w:val="00706A9D"/>
    <w:rsid w:val="00706CA1"/>
    <w:rsid w:val="007107DC"/>
    <w:rsid w:val="00711327"/>
    <w:rsid w:val="007132DC"/>
    <w:rsid w:val="00713536"/>
    <w:rsid w:val="0071488D"/>
    <w:rsid w:val="00714B33"/>
    <w:rsid w:val="00717321"/>
    <w:rsid w:val="0072073D"/>
    <w:rsid w:val="007207F1"/>
    <w:rsid w:val="00722555"/>
    <w:rsid w:val="007241CF"/>
    <w:rsid w:val="00724343"/>
    <w:rsid w:val="00724906"/>
    <w:rsid w:val="00726EC7"/>
    <w:rsid w:val="0072759B"/>
    <w:rsid w:val="00727B4D"/>
    <w:rsid w:val="00727DD3"/>
    <w:rsid w:val="00727DE3"/>
    <w:rsid w:val="00731120"/>
    <w:rsid w:val="0073233C"/>
    <w:rsid w:val="00732D3E"/>
    <w:rsid w:val="00733960"/>
    <w:rsid w:val="007365FC"/>
    <w:rsid w:val="00736D06"/>
    <w:rsid w:val="007376BE"/>
    <w:rsid w:val="00737F8E"/>
    <w:rsid w:val="00741C00"/>
    <w:rsid w:val="00742807"/>
    <w:rsid w:val="00742C29"/>
    <w:rsid w:val="00742E0E"/>
    <w:rsid w:val="007448D7"/>
    <w:rsid w:val="00744CE2"/>
    <w:rsid w:val="00745306"/>
    <w:rsid w:val="00745370"/>
    <w:rsid w:val="00746545"/>
    <w:rsid w:val="0075119B"/>
    <w:rsid w:val="007518C3"/>
    <w:rsid w:val="00751CB5"/>
    <w:rsid w:val="00752C3A"/>
    <w:rsid w:val="00753164"/>
    <w:rsid w:val="007537F6"/>
    <w:rsid w:val="0075383A"/>
    <w:rsid w:val="00754A9F"/>
    <w:rsid w:val="0075545E"/>
    <w:rsid w:val="0075547C"/>
    <w:rsid w:val="0075661E"/>
    <w:rsid w:val="00756B18"/>
    <w:rsid w:val="007575E2"/>
    <w:rsid w:val="00757DB3"/>
    <w:rsid w:val="00760BBA"/>
    <w:rsid w:val="007612AC"/>
    <w:rsid w:val="00762288"/>
    <w:rsid w:val="0076255B"/>
    <w:rsid w:val="0076286E"/>
    <w:rsid w:val="0076329D"/>
    <w:rsid w:val="007641A6"/>
    <w:rsid w:val="00765ED2"/>
    <w:rsid w:val="007666CB"/>
    <w:rsid w:val="00766A06"/>
    <w:rsid w:val="00766A96"/>
    <w:rsid w:val="00766E58"/>
    <w:rsid w:val="0077120C"/>
    <w:rsid w:val="007712CD"/>
    <w:rsid w:val="00772664"/>
    <w:rsid w:val="00773DDB"/>
    <w:rsid w:val="00774588"/>
    <w:rsid w:val="0077558B"/>
    <w:rsid w:val="00777756"/>
    <w:rsid w:val="0077792E"/>
    <w:rsid w:val="00777B3F"/>
    <w:rsid w:val="007808DE"/>
    <w:rsid w:val="007828EE"/>
    <w:rsid w:val="00783375"/>
    <w:rsid w:val="007839C7"/>
    <w:rsid w:val="00784B95"/>
    <w:rsid w:val="00784CAC"/>
    <w:rsid w:val="00786CB4"/>
    <w:rsid w:val="007919C7"/>
    <w:rsid w:val="00793E73"/>
    <w:rsid w:val="00794650"/>
    <w:rsid w:val="007946A5"/>
    <w:rsid w:val="00794BEC"/>
    <w:rsid w:val="00795B81"/>
    <w:rsid w:val="00797312"/>
    <w:rsid w:val="007A0636"/>
    <w:rsid w:val="007A06F2"/>
    <w:rsid w:val="007A2316"/>
    <w:rsid w:val="007A2F9A"/>
    <w:rsid w:val="007A47B8"/>
    <w:rsid w:val="007B0217"/>
    <w:rsid w:val="007B0897"/>
    <w:rsid w:val="007B10AA"/>
    <w:rsid w:val="007B310D"/>
    <w:rsid w:val="007B3942"/>
    <w:rsid w:val="007B3DAA"/>
    <w:rsid w:val="007B476A"/>
    <w:rsid w:val="007B4FA9"/>
    <w:rsid w:val="007B5E4A"/>
    <w:rsid w:val="007B6083"/>
    <w:rsid w:val="007B6546"/>
    <w:rsid w:val="007B6D86"/>
    <w:rsid w:val="007B6FD4"/>
    <w:rsid w:val="007B7648"/>
    <w:rsid w:val="007C01FF"/>
    <w:rsid w:val="007C0D9D"/>
    <w:rsid w:val="007C1263"/>
    <w:rsid w:val="007C185D"/>
    <w:rsid w:val="007C288D"/>
    <w:rsid w:val="007C39F9"/>
    <w:rsid w:val="007C3EB9"/>
    <w:rsid w:val="007C4126"/>
    <w:rsid w:val="007C4A27"/>
    <w:rsid w:val="007C56B3"/>
    <w:rsid w:val="007C6319"/>
    <w:rsid w:val="007D0D51"/>
    <w:rsid w:val="007D2A34"/>
    <w:rsid w:val="007D2E6A"/>
    <w:rsid w:val="007D3217"/>
    <w:rsid w:val="007D4482"/>
    <w:rsid w:val="007D505B"/>
    <w:rsid w:val="007D71F5"/>
    <w:rsid w:val="007D72A2"/>
    <w:rsid w:val="007D7B96"/>
    <w:rsid w:val="007E008D"/>
    <w:rsid w:val="007E098E"/>
    <w:rsid w:val="007E1529"/>
    <w:rsid w:val="007E22F2"/>
    <w:rsid w:val="007E34C5"/>
    <w:rsid w:val="007E35C9"/>
    <w:rsid w:val="007E5333"/>
    <w:rsid w:val="007E54FE"/>
    <w:rsid w:val="007E5880"/>
    <w:rsid w:val="007E5D7A"/>
    <w:rsid w:val="007E6EDE"/>
    <w:rsid w:val="007E7004"/>
    <w:rsid w:val="007E729E"/>
    <w:rsid w:val="007E7EBE"/>
    <w:rsid w:val="007F067B"/>
    <w:rsid w:val="007F14FA"/>
    <w:rsid w:val="007F17E5"/>
    <w:rsid w:val="007F2488"/>
    <w:rsid w:val="007F3DA4"/>
    <w:rsid w:val="007F482C"/>
    <w:rsid w:val="007F6F53"/>
    <w:rsid w:val="00800C87"/>
    <w:rsid w:val="008010E1"/>
    <w:rsid w:val="008022AA"/>
    <w:rsid w:val="008027BC"/>
    <w:rsid w:val="00805723"/>
    <w:rsid w:val="00805812"/>
    <w:rsid w:val="00805B7D"/>
    <w:rsid w:val="008067C7"/>
    <w:rsid w:val="0080705F"/>
    <w:rsid w:val="008107CE"/>
    <w:rsid w:val="00810829"/>
    <w:rsid w:val="00811133"/>
    <w:rsid w:val="00811BEB"/>
    <w:rsid w:val="00812D88"/>
    <w:rsid w:val="00813A51"/>
    <w:rsid w:val="00813EBC"/>
    <w:rsid w:val="00815533"/>
    <w:rsid w:val="008158E4"/>
    <w:rsid w:val="00815F83"/>
    <w:rsid w:val="00816068"/>
    <w:rsid w:val="0082013F"/>
    <w:rsid w:val="0082148E"/>
    <w:rsid w:val="00826C74"/>
    <w:rsid w:val="00826E83"/>
    <w:rsid w:val="008272AF"/>
    <w:rsid w:val="0082731B"/>
    <w:rsid w:val="00827AC3"/>
    <w:rsid w:val="00827C33"/>
    <w:rsid w:val="0083054D"/>
    <w:rsid w:val="00830EDB"/>
    <w:rsid w:val="00831A56"/>
    <w:rsid w:val="00832CE6"/>
    <w:rsid w:val="008354D1"/>
    <w:rsid w:val="008356A7"/>
    <w:rsid w:val="00836401"/>
    <w:rsid w:val="00837328"/>
    <w:rsid w:val="00837348"/>
    <w:rsid w:val="00842539"/>
    <w:rsid w:val="00842764"/>
    <w:rsid w:val="00842DAE"/>
    <w:rsid w:val="00843314"/>
    <w:rsid w:val="00845968"/>
    <w:rsid w:val="00846359"/>
    <w:rsid w:val="00846850"/>
    <w:rsid w:val="00846E1B"/>
    <w:rsid w:val="00846E87"/>
    <w:rsid w:val="00847230"/>
    <w:rsid w:val="00847435"/>
    <w:rsid w:val="00847696"/>
    <w:rsid w:val="00847FBE"/>
    <w:rsid w:val="00850C5F"/>
    <w:rsid w:val="00851662"/>
    <w:rsid w:val="008528B6"/>
    <w:rsid w:val="00854C5F"/>
    <w:rsid w:val="00855886"/>
    <w:rsid w:val="00855949"/>
    <w:rsid w:val="00855E2E"/>
    <w:rsid w:val="00856159"/>
    <w:rsid w:val="00856196"/>
    <w:rsid w:val="00856779"/>
    <w:rsid w:val="008569C4"/>
    <w:rsid w:val="008573C9"/>
    <w:rsid w:val="00860376"/>
    <w:rsid w:val="00860636"/>
    <w:rsid w:val="00861B0A"/>
    <w:rsid w:val="00861E3A"/>
    <w:rsid w:val="00862976"/>
    <w:rsid w:val="00865827"/>
    <w:rsid w:val="00866980"/>
    <w:rsid w:val="00866A2C"/>
    <w:rsid w:val="008677BE"/>
    <w:rsid w:val="0087052B"/>
    <w:rsid w:val="00871224"/>
    <w:rsid w:val="008718F6"/>
    <w:rsid w:val="008719B7"/>
    <w:rsid w:val="00871D26"/>
    <w:rsid w:val="00873C21"/>
    <w:rsid w:val="00873CA7"/>
    <w:rsid w:val="00877AB8"/>
    <w:rsid w:val="00880F2D"/>
    <w:rsid w:val="0088153D"/>
    <w:rsid w:val="00881A88"/>
    <w:rsid w:val="008826D0"/>
    <w:rsid w:val="0088277F"/>
    <w:rsid w:val="008827E5"/>
    <w:rsid w:val="00883721"/>
    <w:rsid w:val="00883CBF"/>
    <w:rsid w:val="008846C1"/>
    <w:rsid w:val="00885544"/>
    <w:rsid w:val="00886B2F"/>
    <w:rsid w:val="00886FE1"/>
    <w:rsid w:val="00887B8A"/>
    <w:rsid w:val="0089331C"/>
    <w:rsid w:val="0089360F"/>
    <w:rsid w:val="008939CC"/>
    <w:rsid w:val="00893D93"/>
    <w:rsid w:val="00893E9E"/>
    <w:rsid w:val="00895885"/>
    <w:rsid w:val="00895AED"/>
    <w:rsid w:val="00897413"/>
    <w:rsid w:val="008A0009"/>
    <w:rsid w:val="008A04AC"/>
    <w:rsid w:val="008A10B2"/>
    <w:rsid w:val="008A1246"/>
    <w:rsid w:val="008A1B2D"/>
    <w:rsid w:val="008A1C21"/>
    <w:rsid w:val="008A3C46"/>
    <w:rsid w:val="008A648B"/>
    <w:rsid w:val="008A7BE2"/>
    <w:rsid w:val="008B1AA5"/>
    <w:rsid w:val="008B277E"/>
    <w:rsid w:val="008B3483"/>
    <w:rsid w:val="008B413C"/>
    <w:rsid w:val="008B416C"/>
    <w:rsid w:val="008B46CF"/>
    <w:rsid w:val="008B4CC8"/>
    <w:rsid w:val="008B5081"/>
    <w:rsid w:val="008B6969"/>
    <w:rsid w:val="008B7562"/>
    <w:rsid w:val="008C1325"/>
    <w:rsid w:val="008C1E3A"/>
    <w:rsid w:val="008C20C9"/>
    <w:rsid w:val="008C2ECD"/>
    <w:rsid w:val="008C39FA"/>
    <w:rsid w:val="008C3B04"/>
    <w:rsid w:val="008C549F"/>
    <w:rsid w:val="008C65DC"/>
    <w:rsid w:val="008C685B"/>
    <w:rsid w:val="008C7695"/>
    <w:rsid w:val="008D02F6"/>
    <w:rsid w:val="008D0E38"/>
    <w:rsid w:val="008D1034"/>
    <w:rsid w:val="008D14FF"/>
    <w:rsid w:val="008D1EE8"/>
    <w:rsid w:val="008D2DA3"/>
    <w:rsid w:val="008D30CA"/>
    <w:rsid w:val="008D31E0"/>
    <w:rsid w:val="008D4877"/>
    <w:rsid w:val="008D5FF6"/>
    <w:rsid w:val="008D69DA"/>
    <w:rsid w:val="008D6ADE"/>
    <w:rsid w:val="008D6AE3"/>
    <w:rsid w:val="008D7805"/>
    <w:rsid w:val="008E09D6"/>
    <w:rsid w:val="008E21F7"/>
    <w:rsid w:val="008E28B1"/>
    <w:rsid w:val="008E2A99"/>
    <w:rsid w:val="008E39BD"/>
    <w:rsid w:val="008E4F2C"/>
    <w:rsid w:val="008E679C"/>
    <w:rsid w:val="008E7051"/>
    <w:rsid w:val="008F03FF"/>
    <w:rsid w:val="008F0FFD"/>
    <w:rsid w:val="008F169A"/>
    <w:rsid w:val="008F1755"/>
    <w:rsid w:val="008F1C03"/>
    <w:rsid w:val="008F249F"/>
    <w:rsid w:val="008F3820"/>
    <w:rsid w:val="008F3A57"/>
    <w:rsid w:val="008F4E0F"/>
    <w:rsid w:val="008F596A"/>
    <w:rsid w:val="008F5ABC"/>
    <w:rsid w:val="008F5BD0"/>
    <w:rsid w:val="008F6166"/>
    <w:rsid w:val="008F6977"/>
    <w:rsid w:val="009011BD"/>
    <w:rsid w:val="00901945"/>
    <w:rsid w:val="00902645"/>
    <w:rsid w:val="00902D62"/>
    <w:rsid w:val="00903D5B"/>
    <w:rsid w:val="00904883"/>
    <w:rsid w:val="00905338"/>
    <w:rsid w:val="00906126"/>
    <w:rsid w:val="00906633"/>
    <w:rsid w:val="00906F81"/>
    <w:rsid w:val="00907EDE"/>
    <w:rsid w:val="009100A1"/>
    <w:rsid w:val="0091041A"/>
    <w:rsid w:val="0091121A"/>
    <w:rsid w:val="00911FD3"/>
    <w:rsid w:val="0091281D"/>
    <w:rsid w:val="00914A65"/>
    <w:rsid w:val="00914DBB"/>
    <w:rsid w:val="00915A29"/>
    <w:rsid w:val="00915EFD"/>
    <w:rsid w:val="00916D2A"/>
    <w:rsid w:val="00917D5C"/>
    <w:rsid w:val="00920B97"/>
    <w:rsid w:val="00921415"/>
    <w:rsid w:val="00922932"/>
    <w:rsid w:val="009236A4"/>
    <w:rsid w:val="009236B3"/>
    <w:rsid w:val="00924407"/>
    <w:rsid w:val="009247C8"/>
    <w:rsid w:val="00925C53"/>
    <w:rsid w:val="00926437"/>
    <w:rsid w:val="009304ED"/>
    <w:rsid w:val="00930579"/>
    <w:rsid w:val="00930874"/>
    <w:rsid w:val="00931816"/>
    <w:rsid w:val="009319AC"/>
    <w:rsid w:val="009321F2"/>
    <w:rsid w:val="00932E4A"/>
    <w:rsid w:val="00933186"/>
    <w:rsid w:val="0093375A"/>
    <w:rsid w:val="00933F2E"/>
    <w:rsid w:val="00935230"/>
    <w:rsid w:val="009366B9"/>
    <w:rsid w:val="009377EA"/>
    <w:rsid w:val="00940335"/>
    <w:rsid w:val="00941331"/>
    <w:rsid w:val="0094189F"/>
    <w:rsid w:val="0094235A"/>
    <w:rsid w:val="00944E9C"/>
    <w:rsid w:val="00944ED2"/>
    <w:rsid w:val="00945FE9"/>
    <w:rsid w:val="00947F6A"/>
    <w:rsid w:val="00952801"/>
    <w:rsid w:val="00953B26"/>
    <w:rsid w:val="009542D4"/>
    <w:rsid w:val="00955090"/>
    <w:rsid w:val="00955F05"/>
    <w:rsid w:val="00956767"/>
    <w:rsid w:val="00957D6E"/>
    <w:rsid w:val="009607EE"/>
    <w:rsid w:val="00960EC7"/>
    <w:rsid w:val="00962525"/>
    <w:rsid w:val="009626BD"/>
    <w:rsid w:val="009647DC"/>
    <w:rsid w:val="009665F4"/>
    <w:rsid w:val="00966612"/>
    <w:rsid w:val="00966862"/>
    <w:rsid w:val="0096705C"/>
    <w:rsid w:val="00967F10"/>
    <w:rsid w:val="00970DC4"/>
    <w:rsid w:val="009711F6"/>
    <w:rsid w:val="00972402"/>
    <w:rsid w:val="00972F94"/>
    <w:rsid w:val="0097325E"/>
    <w:rsid w:val="00974004"/>
    <w:rsid w:val="00974EDE"/>
    <w:rsid w:val="00974F38"/>
    <w:rsid w:val="00975AAF"/>
    <w:rsid w:val="00976046"/>
    <w:rsid w:val="0097628F"/>
    <w:rsid w:val="00976C78"/>
    <w:rsid w:val="00976F7F"/>
    <w:rsid w:val="00977BB5"/>
    <w:rsid w:val="009805CC"/>
    <w:rsid w:val="00980F91"/>
    <w:rsid w:val="00981F82"/>
    <w:rsid w:val="00983569"/>
    <w:rsid w:val="009837FC"/>
    <w:rsid w:val="00984F27"/>
    <w:rsid w:val="0098586D"/>
    <w:rsid w:val="00986EC3"/>
    <w:rsid w:val="009870E2"/>
    <w:rsid w:val="009936D3"/>
    <w:rsid w:val="00993AC5"/>
    <w:rsid w:val="00994F87"/>
    <w:rsid w:val="00996950"/>
    <w:rsid w:val="00997587"/>
    <w:rsid w:val="009976F9"/>
    <w:rsid w:val="00997E96"/>
    <w:rsid w:val="00997F28"/>
    <w:rsid w:val="009A222B"/>
    <w:rsid w:val="009A282B"/>
    <w:rsid w:val="009A28B5"/>
    <w:rsid w:val="009A2A23"/>
    <w:rsid w:val="009A3C7F"/>
    <w:rsid w:val="009A5498"/>
    <w:rsid w:val="009A5D7F"/>
    <w:rsid w:val="009A5DA1"/>
    <w:rsid w:val="009A6670"/>
    <w:rsid w:val="009A7AFC"/>
    <w:rsid w:val="009B032E"/>
    <w:rsid w:val="009B1658"/>
    <w:rsid w:val="009B28C5"/>
    <w:rsid w:val="009B2AAB"/>
    <w:rsid w:val="009B2FB6"/>
    <w:rsid w:val="009B387A"/>
    <w:rsid w:val="009B3A1D"/>
    <w:rsid w:val="009B4CAC"/>
    <w:rsid w:val="009C16C9"/>
    <w:rsid w:val="009C199F"/>
    <w:rsid w:val="009C1AA8"/>
    <w:rsid w:val="009C20EC"/>
    <w:rsid w:val="009C26FA"/>
    <w:rsid w:val="009C2D3D"/>
    <w:rsid w:val="009C3364"/>
    <w:rsid w:val="009C407F"/>
    <w:rsid w:val="009C48A0"/>
    <w:rsid w:val="009D0386"/>
    <w:rsid w:val="009D0C41"/>
    <w:rsid w:val="009D25BB"/>
    <w:rsid w:val="009D3090"/>
    <w:rsid w:val="009D3521"/>
    <w:rsid w:val="009D35DB"/>
    <w:rsid w:val="009D3794"/>
    <w:rsid w:val="009D4907"/>
    <w:rsid w:val="009D4A64"/>
    <w:rsid w:val="009D6ADD"/>
    <w:rsid w:val="009E1AB6"/>
    <w:rsid w:val="009E2314"/>
    <w:rsid w:val="009E2A4B"/>
    <w:rsid w:val="009E3947"/>
    <w:rsid w:val="009E3E38"/>
    <w:rsid w:val="009E437C"/>
    <w:rsid w:val="009E437E"/>
    <w:rsid w:val="009E4412"/>
    <w:rsid w:val="009E54A6"/>
    <w:rsid w:val="009E6B56"/>
    <w:rsid w:val="009F20FE"/>
    <w:rsid w:val="009F2B85"/>
    <w:rsid w:val="009F2EA3"/>
    <w:rsid w:val="009F599D"/>
    <w:rsid w:val="009F71C5"/>
    <w:rsid w:val="00A02C9E"/>
    <w:rsid w:val="00A0460B"/>
    <w:rsid w:val="00A05635"/>
    <w:rsid w:val="00A05E51"/>
    <w:rsid w:val="00A05FDB"/>
    <w:rsid w:val="00A07BE3"/>
    <w:rsid w:val="00A07F8B"/>
    <w:rsid w:val="00A10D14"/>
    <w:rsid w:val="00A118C5"/>
    <w:rsid w:val="00A12A17"/>
    <w:rsid w:val="00A12CE3"/>
    <w:rsid w:val="00A14539"/>
    <w:rsid w:val="00A15106"/>
    <w:rsid w:val="00A208D7"/>
    <w:rsid w:val="00A211F4"/>
    <w:rsid w:val="00A225A0"/>
    <w:rsid w:val="00A23D6B"/>
    <w:rsid w:val="00A24819"/>
    <w:rsid w:val="00A24B8C"/>
    <w:rsid w:val="00A25F50"/>
    <w:rsid w:val="00A26FD9"/>
    <w:rsid w:val="00A3032C"/>
    <w:rsid w:val="00A3109B"/>
    <w:rsid w:val="00A315CB"/>
    <w:rsid w:val="00A32FA8"/>
    <w:rsid w:val="00A33996"/>
    <w:rsid w:val="00A34D4D"/>
    <w:rsid w:val="00A35497"/>
    <w:rsid w:val="00A35D26"/>
    <w:rsid w:val="00A36734"/>
    <w:rsid w:val="00A427CB"/>
    <w:rsid w:val="00A428B7"/>
    <w:rsid w:val="00A434C1"/>
    <w:rsid w:val="00A43629"/>
    <w:rsid w:val="00A43BD2"/>
    <w:rsid w:val="00A44C67"/>
    <w:rsid w:val="00A44D1D"/>
    <w:rsid w:val="00A45F05"/>
    <w:rsid w:val="00A46718"/>
    <w:rsid w:val="00A47134"/>
    <w:rsid w:val="00A4747A"/>
    <w:rsid w:val="00A5158C"/>
    <w:rsid w:val="00A517A5"/>
    <w:rsid w:val="00A51EB7"/>
    <w:rsid w:val="00A52377"/>
    <w:rsid w:val="00A53648"/>
    <w:rsid w:val="00A55E0D"/>
    <w:rsid w:val="00A55FA3"/>
    <w:rsid w:val="00A568FB"/>
    <w:rsid w:val="00A57235"/>
    <w:rsid w:val="00A607F5"/>
    <w:rsid w:val="00A61889"/>
    <w:rsid w:val="00A640C0"/>
    <w:rsid w:val="00A66D03"/>
    <w:rsid w:val="00A67361"/>
    <w:rsid w:val="00A704B9"/>
    <w:rsid w:val="00A720F7"/>
    <w:rsid w:val="00A7264A"/>
    <w:rsid w:val="00A72C6A"/>
    <w:rsid w:val="00A72D1C"/>
    <w:rsid w:val="00A733C7"/>
    <w:rsid w:val="00A743A3"/>
    <w:rsid w:val="00A74561"/>
    <w:rsid w:val="00A74988"/>
    <w:rsid w:val="00A75EBF"/>
    <w:rsid w:val="00A77C8B"/>
    <w:rsid w:val="00A82914"/>
    <w:rsid w:val="00A82DA7"/>
    <w:rsid w:val="00A831F7"/>
    <w:rsid w:val="00A8366E"/>
    <w:rsid w:val="00A83E10"/>
    <w:rsid w:val="00A84455"/>
    <w:rsid w:val="00A8520B"/>
    <w:rsid w:val="00A85A21"/>
    <w:rsid w:val="00A8683C"/>
    <w:rsid w:val="00A86A4F"/>
    <w:rsid w:val="00A86B33"/>
    <w:rsid w:val="00A87E65"/>
    <w:rsid w:val="00A90DD2"/>
    <w:rsid w:val="00A90E0A"/>
    <w:rsid w:val="00A918CD"/>
    <w:rsid w:val="00A91CAC"/>
    <w:rsid w:val="00A92BD5"/>
    <w:rsid w:val="00A943B4"/>
    <w:rsid w:val="00A943D6"/>
    <w:rsid w:val="00A95AB3"/>
    <w:rsid w:val="00A95B6D"/>
    <w:rsid w:val="00A9662C"/>
    <w:rsid w:val="00AA3187"/>
    <w:rsid w:val="00AA3889"/>
    <w:rsid w:val="00AA5CDF"/>
    <w:rsid w:val="00AA60D5"/>
    <w:rsid w:val="00AA6309"/>
    <w:rsid w:val="00AA6825"/>
    <w:rsid w:val="00AA6EE0"/>
    <w:rsid w:val="00AA73F8"/>
    <w:rsid w:val="00AB0EB4"/>
    <w:rsid w:val="00AB23C0"/>
    <w:rsid w:val="00AB2708"/>
    <w:rsid w:val="00AB2B7E"/>
    <w:rsid w:val="00AB3F43"/>
    <w:rsid w:val="00AB4635"/>
    <w:rsid w:val="00AB60CC"/>
    <w:rsid w:val="00AB695E"/>
    <w:rsid w:val="00AB6C9E"/>
    <w:rsid w:val="00AB739A"/>
    <w:rsid w:val="00AC01E5"/>
    <w:rsid w:val="00AC2DAA"/>
    <w:rsid w:val="00AC34E5"/>
    <w:rsid w:val="00AC42C3"/>
    <w:rsid w:val="00AC799F"/>
    <w:rsid w:val="00AC7FAF"/>
    <w:rsid w:val="00AD0AEC"/>
    <w:rsid w:val="00AD1E13"/>
    <w:rsid w:val="00AD23F1"/>
    <w:rsid w:val="00AD24A1"/>
    <w:rsid w:val="00AD2C65"/>
    <w:rsid w:val="00AD2FA1"/>
    <w:rsid w:val="00AD30ED"/>
    <w:rsid w:val="00AD4262"/>
    <w:rsid w:val="00AD45CC"/>
    <w:rsid w:val="00AD6C86"/>
    <w:rsid w:val="00AE009B"/>
    <w:rsid w:val="00AE05E1"/>
    <w:rsid w:val="00AE1F60"/>
    <w:rsid w:val="00AE2035"/>
    <w:rsid w:val="00AE2FBF"/>
    <w:rsid w:val="00AE382C"/>
    <w:rsid w:val="00AE3D79"/>
    <w:rsid w:val="00AE50DC"/>
    <w:rsid w:val="00AE55BB"/>
    <w:rsid w:val="00AE6227"/>
    <w:rsid w:val="00AE6496"/>
    <w:rsid w:val="00AE78A6"/>
    <w:rsid w:val="00AF0A7B"/>
    <w:rsid w:val="00AF1D81"/>
    <w:rsid w:val="00AF1DA0"/>
    <w:rsid w:val="00AF2BC9"/>
    <w:rsid w:val="00AF36A8"/>
    <w:rsid w:val="00AF3D4F"/>
    <w:rsid w:val="00AF3FE8"/>
    <w:rsid w:val="00AF45B0"/>
    <w:rsid w:val="00AF5D03"/>
    <w:rsid w:val="00AF66AE"/>
    <w:rsid w:val="00AF6F4B"/>
    <w:rsid w:val="00AF70D2"/>
    <w:rsid w:val="00B00171"/>
    <w:rsid w:val="00B00994"/>
    <w:rsid w:val="00B01384"/>
    <w:rsid w:val="00B0196D"/>
    <w:rsid w:val="00B0245B"/>
    <w:rsid w:val="00B0438B"/>
    <w:rsid w:val="00B04491"/>
    <w:rsid w:val="00B04E1E"/>
    <w:rsid w:val="00B05749"/>
    <w:rsid w:val="00B07238"/>
    <w:rsid w:val="00B1043E"/>
    <w:rsid w:val="00B10752"/>
    <w:rsid w:val="00B11A5E"/>
    <w:rsid w:val="00B11BF6"/>
    <w:rsid w:val="00B12ACD"/>
    <w:rsid w:val="00B13F28"/>
    <w:rsid w:val="00B14078"/>
    <w:rsid w:val="00B156D8"/>
    <w:rsid w:val="00B15F98"/>
    <w:rsid w:val="00B168E1"/>
    <w:rsid w:val="00B1746C"/>
    <w:rsid w:val="00B20CD4"/>
    <w:rsid w:val="00B216BC"/>
    <w:rsid w:val="00B21D06"/>
    <w:rsid w:val="00B22312"/>
    <w:rsid w:val="00B2336B"/>
    <w:rsid w:val="00B235AF"/>
    <w:rsid w:val="00B2477B"/>
    <w:rsid w:val="00B24FF9"/>
    <w:rsid w:val="00B255F7"/>
    <w:rsid w:val="00B3228B"/>
    <w:rsid w:val="00B343C1"/>
    <w:rsid w:val="00B35046"/>
    <w:rsid w:val="00B3525D"/>
    <w:rsid w:val="00B352F2"/>
    <w:rsid w:val="00B373B5"/>
    <w:rsid w:val="00B378FA"/>
    <w:rsid w:val="00B405F0"/>
    <w:rsid w:val="00B40638"/>
    <w:rsid w:val="00B40B9C"/>
    <w:rsid w:val="00B40DF4"/>
    <w:rsid w:val="00B4261D"/>
    <w:rsid w:val="00B42EB5"/>
    <w:rsid w:val="00B45610"/>
    <w:rsid w:val="00B462C7"/>
    <w:rsid w:val="00B46F59"/>
    <w:rsid w:val="00B46F60"/>
    <w:rsid w:val="00B47FA0"/>
    <w:rsid w:val="00B504E8"/>
    <w:rsid w:val="00B51C26"/>
    <w:rsid w:val="00B521C2"/>
    <w:rsid w:val="00B52253"/>
    <w:rsid w:val="00B52C3D"/>
    <w:rsid w:val="00B53553"/>
    <w:rsid w:val="00B540ED"/>
    <w:rsid w:val="00B55F12"/>
    <w:rsid w:val="00B56413"/>
    <w:rsid w:val="00B56AA3"/>
    <w:rsid w:val="00B61967"/>
    <w:rsid w:val="00B62BA0"/>
    <w:rsid w:val="00B63B2B"/>
    <w:rsid w:val="00B63D51"/>
    <w:rsid w:val="00B64274"/>
    <w:rsid w:val="00B645A4"/>
    <w:rsid w:val="00B6590F"/>
    <w:rsid w:val="00B6665B"/>
    <w:rsid w:val="00B66E5E"/>
    <w:rsid w:val="00B70042"/>
    <w:rsid w:val="00B71A83"/>
    <w:rsid w:val="00B71AF6"/>
    <w:rsid w:val="00B73071"/>
    <w:rsid w:val="00B737D2"/>
    <w:rsid w:val="00B73ECB"/>
    <w:rsid w:val="00B75644"/>
    <w:rsid w:val="00B762A6"/>
    <w:rsid w:val="00B76FBC"/>
    <w:rsid w:val="00B77AA4"/>
    <w:rsid w:val="00B80154"/>
    <w:rsid w:val="00B808C7"/>
    <w:rsid w:val="00B810A0"/>
    <w:rsid w:val="00B81FDA"/>
    <w:rsid w:val="00B82143"/>
    <w:rsid w:val="00B830E9"/>
    <w:rsid w:val="00B84492"/>
    <w:rsid w:val="00B8482D"/>
    <w:rsid w:val="00B8591F"/>
    <w:rsid w:val="00B87827"/>
    <w:rsid w:val="00B90CCE"/>
    <w:rsid w:val="00B90CF0"/>
    <w:rsid w:val="00B90EF5"/>
    <w:rsid w:val="00B921F6"/>
    <w:rsid w:val="00B92980"/>
    <w:rsid w:val="00B93F95"/>
    <w:rsid w:val="00B94DB9"/>
    <w:rsid w:val="00B94F5E"/>
    <w:rsid w:val="00B95CD7"/>
    <w:rsid w:val="00B95DBA"/>
    <w:rsid w:val="00B95EB2"/>
    <w:rsid w:val="00B95F69"/>
    <w:rsid w:val="00B9633C"/>
    <w:rsid w:val="00B9772F"/>
    <w:rsid w:val="00B97ED5"/>
    <w:rsid w:val="00BA004F"/>
    <w:rsid w:val="00BA0E06"/>
    <w:rsid w:val="00BA104A"/>
    <w:rsid w:val="00BA1BA7"/>
    <w:rsid w:val="00BA2554"/>
    <w:rsid w:val="00BA379F"/>
    <w:rsid w:val="00BA39B6"/>
    <w:rsid w:val="00BA3AEC"/>
    <w:rsid w:val="00BA3C2F"/>
    <w:rsid w:val="00BA45A7"/>
    <w:rsid w:val="00BA4E94"/>
    <w:rsid w:val="00BA4FE8"/>
    <w:rsid w:val="00BA689E"/>
    <w:rsid w:val="00BA6B5A"/>
    <w:rsid w:val="00BA6CB0"/>
    <w:rsid w:val="00BB0714"/>
    <w:rsid w:val="00BB08C1"/>
    <w:rsid w:val="00BB2FE9"/>
    <w:rsid w:val="00BB3778"/>
    <w:rsid w:val="00BB3CD9"/>
    <w:rsid w:val="00BB4E55"/>
    <w:rsid w:val="00BB6464"/>
    <w:rsid w:val="00BB6C35"/>
    <w:rsid w:val="00BB6F75"/>
    <w:rsid w:val="00BB75E4"/>
    <w:rsid w:val="00BC024A"/>
    <w:rsid w:val="00BC1515"/>
    <w:rsid w:val="00BC39A5"/>
    <w:rsid w:val="00BD16B1"/>
    <w:rsid w:val="00BD1D2F"/>
    <w:rsid w:val="00BD1DB6"/>
    <w:rsid w:val="00BD3BBE"/>
    <w:rsid w:val="00BD49A4"/>
    <w:rsid w:val="00BD4B02"/>
    <w:rsid w:val="00BD5220"/>
    <w:rsid w:val="00BD66BD"/>
    <w:rsid w:val="00BD754C"/>
    <w:rsid w:val="00BD7AAD"/>
    <w:rsid w:val="00BE179F"/>
    <w:rsid w:val="00BE2318"/>
    <w:rsid w:val="00BE330E"/>
    <w:rsid w:val="00BE3C80"/>
    <w:rsid w:val="00BE4B16"/>
    <w:rsid w:val="00BE4B34"/>
    <w:rsid w:val="00BE543C"/>
    <w:rsid w:val="00BE6FD5"/>
    <w:rsid w:val="00BF0E3D"/>
    <w:rsid w:val="00BF1DD3"/>
    <w:rsid w:val="00BF202F"/>
    <w:rsid w:val="00BF2C58"/>
    <w:rsid w:val="00BF3077"/>
    <w:rsid w:val="00BF4E8F"/>
    <w:rsid w:val="00BF51F2"/>
    <w:rsid w:val="00BF5DCA"/>
    <w:rsid w:val="00BF76CF"/>
    <w:rsid w:val="00BF7A46"/>
    <w:rsid w:val="00C03F4B"/>
    <w:rsid w:val="00C05471"/>
    <w:rsid w:val="00C06839"/>
    <w:rsid w:val="00C073A4"/>
    <w:rsid w:val="00C07C54"/>
    <w:rsid w:val="00C07E1E"/>
    <w:rsid w:val="00C10237"/>
    <w:rsid w:val="00C115FD"/>
    <w:rsid w:val="00C118A9"/>
    <w:rsid w:val="00C1584B"/>
    <w:rsid w:val="00C15E0F"/>
    <w:rsid w:val="00C16463"/>
    <w:rsid w:val="00C16F33"/>
    <w:rsid w:val="00C20760"/>
    <w:rsid w:val="00C207DA"/>
    <w:rsid w:val="00C21B28"/>
    <w:rsid w:val="00C22C8F"/>
    <w:rsid w:val="00C23221"/>
    <w:rsid w:val="00C25378"/>
    <w:rsid w:val="00C25454"/>
    <w:rsid w:val="00C25BD3"/>
    <w:rsid w:val="00C267E2"/>
    <w:rsid w:val="00C27968"/>
    <w:rsid w:val="00C27ED1"/>
    <w:rsid w:val="00C303BE"/>
    <w:rsid w:val="00C306F8"/>
    <w:rsid w:val="00C30FD0"/>
    <w:rsid w:val="00C31C5C"/>
    <w:rsid w:val="00C320B2"/>
    <w:rsid w:val="00C324CF"/>
    <w:rsid w:val="00C3276F"/>
    <w:rsid w:val="00C32BAA"/>
    <w:rsid w:val="00C33094"/>
    <w:rsid w:val="00C3607C"/>
    <w:rsid w:val="00C3646A"/>
    <w:rsid w:val="00C36EC3"/>
    <w:rsid w:val="00C37A7E"/>
    <w:rsid w:val="00C403E5"/>
    <w:rsid w:val="00C4093B"/>
    <w:rsid w:val="00C416E2"/>
    <w:rsid w:val="00C4246E"/>
    <w:rsid w:val="00C429E5"/>
    <w:rsid w:val="00C42B67"/>
    <w:rsid w:val="00C43F1D"/>
    <w:rsid w:val="00C44DD5"/>
    <w:rsid w:val="00C44EBD"/>
    <w:rsid w:val="00C455AA"/>
    <w:rsid w:val="00C46334"/>
    <w:rsid w:val="00C46ADF"/>
    <w:rsid w:val="00C47AAB"/>
    <w:rsid w:val="00C47EE7"/>
    <w:rsid w:val="00C50076"/>
    <w:rsid w:val="00C50129"/>
    <w:rsid w:val="00C51244"/>
    <w:rsid w:val="00C5156E"/>
    <w:rsid w:val="00C522BB"/>
    <w:rsid w:val="00C5232E"/>
    <w:rsid w:val="00C534F3"/>
    <w:rsid w:val="00C53ECD"/>
    <w:rsid w:val="00C540B3"/>
    <w:rsid w:val="00C54E5F"/>
    <w:rsid w:val="00C55933"/>
    <w:rsid w:val="00C5739D"/>
    <w:rsid w:val="00C60759"/>
    <w:rsid w:val="00C60F88"/>
    <w:rsid w:val="00C63489"/>
    <w:rsid w:val="00C665A0"/>
    <w:rsid w:val="00C66FA1"/>
    <w:rsid w:val="00C700F5"/>
    <w:rsid w:val="00C70BD1"/>
    <w:rsid w:val="00C70EFD"/>
    <w:rsid w:val="00C72774"/>
    <w:rsid w:val="00C730CD"/>
    <w:rsid w:val="00C7371B"/>
    <w:rsid w:val="00C73B9F"/>
    <w:rsid w:val="00C73CB3"/>
    <w:rsid w:val="00C76D04"/>
    <w:rsid w:val="00C772D4"/>
    <w:rsid w:val="00C84435"/>
    <w:rsid w:val="00C84B5F"/>
    <w:rsid w:val="00C85CDE"/>
    <w:rsid w:val="00C8605D"/>
    <w:rsid w:val="00C8634C"/>
    <w:rsid w:val="00C865CF"/>
    <w:rsid w:val="00C8667C"/>
    <w:rsid w:val="00C868C4"/>
    <w:rsid w:val="00C86EF6"/>
    <w:rsid w:val="00C8742D"/>
    <w:rsid w:val="00C904BC"/>
    <w:rsid w:val="00C9112D"/>
    <w:rsid w:val="00C91A72"/>
    <w:rsid w:val="00C91B27"/>
    <w:rsid w:val="00C94CA8"/>
    <w:rsid w:val="00C96A07"/>
    <w:rsid w:val="00C96ACD"/>
    <w:rsid w:val="00C97458"/>
    <w:rsid w:val="00CA0EEA"/>
    <w:rsid w:val="00CA27FE"/>
    <w:rsid w:val="00CA2D71"/>
    <w:rsid w:val="00CA2E2F"/>
    <w:rsid w:val="00CA48F1"/>
    <w:rsid w:val="00CA4C17"/>
    <w:rsid w:val="00CA4EA9"/>
    <w:rsid w:val="00CA5E67"/>
    <w:rsid w:val="00CA63DE"/>
    <w:rsid w:val="00CA6D06"/>
    <w:rsid w:val="00CA6DC9"/>
    <w:rsid w:val="00CA71F2"/>
    <w:rsid w:val="00CB28C3"/>
    <w:rsid w:val="00CB2D5A"/>
    <w:rsid w:val="00CB3742"/>
    <w:rsid w:val="00CB3F01"/>
    <w:rsid w:val="00CB406B"/>
    <w:rsid w:val="00CB481D"/>
    <w:rsid w:val="00CB5023"/>
    <w:rsid w:val="00CB741D"/>
    <w:rsid w:val="00CC101A"/>
    <w:rsid w:val="00CC17F8"/>
    <w:rsid w:val="00CC1E62"/>
    <w:rsid w:val="00CC229A"/>
    <w:rsid w:val="00CC26A9"/>
    <w:rsid w:val="00CC2853"/>
    <w:rsid w:val="00CC2DCB"/>
    <w:rsid w:val="00CC3E1E"/>
    <w:rsid w:val="00CC428D"/>
    <w:rsid w:val="00CC6DCF"/>
    <w:rsid w:val="00CC745E"/>
    <w:rsid w:val="00CC7966"/>
    <w:rsid w:val="00CD0247"/>
    <w:rsid w:val="00CD1607"/>
    <w:rsid w:val="00CD1BC5"/>
    <w:rsid w:val="00CD26C8"/>
    <w:rsid w:val="00CD26DD"/>
    <w:rsid w:val="00CD33C3"/>
    <w:rsid w:val="00CD3FD3"/>
    <w:rsid w:val="00CD434B"/>
    <w:rsid w:val="00CD5FDC"/>
    <w:rsid w:val="00CE021D"/>
    <w:rsid w:val="00CE2202"/>
    <w:rsid w:val="00CE24E0"/>
    <w:rsid w:val="00CE31A6"/>
    <w:rsid w:val="00CE5DD8"/>
    <w:rsid w:val="00CE5F18"/>
    <w:rsid w:val="00CE7003"/>
    <w:rsid w:val="00CE786E"/>
    <w:rsid w:val="00CF0A89"/>
    <w:rsid w:val="00CF0B7F"/>
    <w:rsid w:val="00CF11A2"/>
    <w:rsid w:val="00CF1E43"/>
    <w:rsid w:val="00CF1ED1"/>
    <w:rsid w:val="00CF2A8C"/>
    <w:rsid w:val="00CF46D5"/>
    <w:rsid w:val="00CF4AF6"/>
    <w:rsid w:val="00CF524F"/>
    <w:rsid w:val="00CF55F9"/>
    <w:rsid w:val="00CF5D10"/>
    <w:rsid w:val="00CF633A"/>
    <w:rsid w:val="00CF6931"/>
    <w:rsid w:val="00D00417"/>
    <w:rsid w:val="00D00CA7"/>
    <w:rsid w:val="00D020B3"/>
    <w:rsid w:val="00D035C0"/>
    <w:rsid w:val="00D0797B"/>
    <w:rsid w:val="00D1079B"/>
    <w:rsid w:val="00D10804"/>
    <w:rsid w:val="00D10F22"/>
    <w:rsid w:val="00D11308"/>
    <w:rsid w:val="00D119CA"/>
    <w:rsid w:val="00D12113"/>
    <w:rsid w:val="00D12F51"/>
    <w:rsid w:val="00D136EE"/>
    <w:rsid w:val="00D1378E"/>
    <w:rsid w:val="00D13878"/>
    <w:rsid w:val="00D13C57"/>
    <w:rsid w:val="00D160B0"/>
    <w:rsid w:val="00D16810"/>
    <w:rsid w:val="00D16872"/>
    <w:rsid w:val="00D21411"/>
    <w:rsid w:val="00D21DDB"/>
    <w:rsid w:val="00D2420B"/>
    <w:rsid w:val="00D24C20"/>
    <w:rsid w:val="00D25266"/>
    <w:rsid w:val="00D25CE3"/>
    <w:rsid w:val="00D26CDC"/>
    <w:rsid w:val="00D27C97"/>
    <w:rsid w:val="00D3013D"/>
    <w:rsid w:val="00D30259"/>
    <w:rsid w:val="00D303C9"/>
    <w:rsid w:val="00D31FA1"/>
    <w:rsid w:val="00D32861"/>
    <w:rsid w:val="00D32B77"/>
    <w:rsid w:val="00D331C8"/>
    <w:rsid w:val="00D33B63"/>
    <w:rsid w:val="00D36778"/>
    <w:rsid w:val="00D3775B"/>
    <w:rsid w:val="00D41953"/>
    <w:rsid w:val="00D42870"/>
    <w:rsid w:val="00D42D18"/>
    <w:rsid w:val="00D43998"/>
    <w:rsid w:val="00D43A51"/>
    <w:rsid w:val="00D43BBF"/>
    <w:rsid w:val="00D43DBE"/>
    <w:rsid w:val="00D4626E"/>
    <w:rsid w:val="00D47E11"/>
    <w:rsid w:val="00D5198B"/>
    <w:rsid w:val="00D528B4"/>
    <w:rsid w:val="00D53A6C"/>
    <w:rsid w:val="00D53F8D"/>
    <w:rsid w:val="00D5435F"/>
    <w:rsid w:val="00D54904"/>
    <w:rsid w:val="00D54E57"/>
    <w:rsid w:val="00D553E1"/>
    <w:rsid w:val="00D55C21"/>
    <w:rsid w:val="00D57564"/>
    <w:rsid w:val="00D60218"/>
    <w:rsid w:val="00D63CFF"/>
    <w:rsid w:val="00D6565A"/>
    <w:rsid w:val="00D6583F"/>
    <w:rsid w:val="00D65A85"/>
    <w:rsid w:val="00D66061"/>
    <w:rsid w:val="00D66F1C"/>
    <w:rsid w:val="00D67E43"/>
    <w:rsid w:val="00D7033D"/>
    <w:rsid w:val="00D70A43"/>
    <w:rsid w:val="00D716DB"/>
    <w:rsid w:val="00D7188E"/>
    <w:rsid w:val="00D724F6"/>
    <w:rsid w:val="00D72FCF"/>
    <w:rsid w:val="00D73CB6"/>
    <w:rsid w:val="00D747EB"/>
    <w:rsid w:val="00D76B6D"/>
    <w:rsid w:val="00D76B9F"/>
    <w:rsid w:val="00D76CC1"/>
    <w:rsid w:val="00D816ED"/>
    <w:rsid w:val="00D81710"/>
    <w:rsid w:val="00D81F56"/>
    <w:rsid w:val="00D827A5"/>
    <w:rsid w:val="00D82C24"/>
    <w:rsid w:val="00D82DE5"/>
    <w:rsid w:val="00D835AA"/>
    <w:rsid w:val="00D84455"/>
    <w:rsid w:val="00D8638A"/>
    <w:rsid w:val="00D8647B"/>
    <w:rsid w:val="00D86B38"/>
    <w:rsid w:val="00D873E1"/>
    <w:rsid w:val="00D87763"/>
    <w:rsid w:val="00D87782"/>
    <w:rsid w:val="00D87ABF"/>
    <w:rsid w:val="00D90418"/>
    <w:rsid w:val="00D91E8F"/>
    <w:rsid w:val="00D923FA"/>
    <w:rsid w:val="00D93155"/>
    <w:rsid w:val="00D93581"/>
    <w:rsid w:val="00D938B1"/>
    <w:rsid w:val="00D93D8A"/>
    <w:rsid w:val="00D93ED4"/>
    <w:rsid w:val="00D94B3C"/>
    <w:rsid w:val="00D9556E"/>
    <w:rsid w:val="00D96CB7"/>
    <w:rsid w:val="00D97B70"/>
    <w:rsid w:val="00D97BE1"/>
    <w:rsid w:val="00DA078C"/>
    <w:rsid w:val="00DA13AF"/>
    <w:rsid w:val="00DA1C2B"/>
    <w:rsid w:val="00DA466A"/>
    <w:rsid w:val="00DA4AD8"/>
    <w:rsid w:val="00DA7036"/>
    <w:rsid w:val="00DB09F0"/>
    <w:rsid w:val="00DB13C3"/>
    <w:rsid w:val="00DB1DFF"/>
    <w:rsid w:val="00DB2272"/>
    <w:rsid w:val="00DB2C24"/>
    <w:rsid w:val="00DB2F43"/>
    <w:rsid w:val="00DB2F9A"/>
    <w:rsid w:val="00DB5EDF"/>
    <w:rsid w:val="00DB62A5"/>
    <w:rsid w:val="00DB71C7"/>
    <w:rsid w:val="00DB7D0B"/>
    <w:rsid w:val="00DC0279"/>
    <w:rsid w:val="00DC175F"/>
    <w:rsid w:val="00DC4851"/>
    <w:rsid w:val="00DC6436"/>
    <w:rsid w:val="00DC648E"/>
    <w:rsid w:val="00DC6B77"/>
    <w:rsid w:val="00DD19F5"/>
    <w:rsid w:val="00DD304F"/>
    <w:rsid w:val="00DD3646"/>
    <w:rsid w:val="00DD46C8"/>
    <w:rsid w:val="00DD6608"/>
    <w:rsid w:val="00DD69B7"/>
    <w:rsid w:val="00DD69CC"/>
    <w:rsid w:val="00DD6E97"/>
    <w:rsid w:val="00DD7547"/>
    <w:rsid w:val="00DE01DB"/>
    <w:rsid w:val="00DE0627"/>
    <w:rsid w:val="00DE0CE8"/>
    <w:rsid w:val="00DE1643"/>
    <w:rsid w:val="00DE29D5"/>
    <w:rsid w:val="00DE2DF5"/>
    <w:rsid w:val="00DE3419"/>
    <w:rsid w:val="00DE34C1"/>
    <w:rsid w:val="00DE3934"/>
    <w:rsid w:val="00DE4D2C"/>
    <w:rsid w:val="00DE5AA4"/>
    <w:rsid w:val="00DE5DB9"/>
    <w:rsid w:val="00DE5DD9"/>
    <w:rsid w:val="00DE5E3E"/>
    <w:rsid w:val="00DE6680"/>
    <w:rsid w:val="00DE67BB"/>
    <w:rsid w:val="00DF1282"/>
    <w:rsid w:val="00DF26A3"/>
    <w:rsid w:val="00DF325F"/>
    <w:rsid w:val="00DF3BF5"/>
    <w:rsid w:val="00DF4CC3"/>
    <w:rsid w:val="00DF53E4"/>
    <w:rsid w:val="00DF5894"/>
    <w:rsid w:val="00DF6047"/>
    <w:rsid w:val="00DF6400"/>
    <w:rsid w:val="00DF6CA1"/>
    <w:rsid w:val="00DF7892"/>
    <w:rsid w:val="00DF7E22"/>
    <w:rsid w:val="00E00CA1"/>
    <w:rsid w:val="00E0174C"/>
    <w:rsid w:val="00E0205E"/>
    <w:rsid w:val="00E02307"/>
    <w:rsid w:val="00E026E1"/>
    <w:rsid w:val="00E059C8"/>
    <w:rsid w:val="00E07D3D"/>
    <w:rsid w:val="00E1003D"/>
    <w:rsid w:val="00E100E7"/>
    <w:rsid w:val="00E111DD"/>
    <w:rsid w:val="00E12725"/>
    <w:rsid w:val="00E12CCE"/>
    <w:rsid w:val="00E1375A"/>
    <w:rsid w:val="00E14CE8"/>
    <w:rsid w:val="00E14F44"/>
    <w:rsid w:val="00E1506E"/>
    <w:rsid w:val="00E15EB1"/>
    <w:rsid w:val="00E15F24"/>
    <w:rsid w:val="00E16246"/>
    <w:rsid w:val="00E16EE7"/>
    <w:rsid w:val="00E2060E"/>
    <w:rsid w:val="00E21C32"/>
    <w:rsid w:val="00E2275C"/>
    <w:rsid w:val="00E233A0"/>
    <w:rsid w:val="00E242B4"/>
    <w:rsid w:val="00E243CD"/>
    <w:rsid w:val="00E25AE0"/>
    <w:rsid w:val="00E26192"/>
    <w:rsid w:val="00E2656B"/>
    <w:rsid w:val="00E2692E"/>
    <w:rsid w:val="00E26CCE"/>
    <w:rsid w:val="00E309CE"/>
    <w:rsid w:val="00E31FA6"/>
    <w:rsid w:val="00E3368C"/>
    <w:rsid w:val="00E34929"/>
    <w:rsid w:val="00E35E6F"/>
    <w:rsid w:val="00E405CD"/>
    <w:rsid w:val="00E40A3A"/>
    <w:rsid w:val="00E416CD"/>
    <w:rsid w:val="00E41851"/>
    <w:rsid w:val="00E43745"/>
    <w:rsid w:val="00E439AD"/>
    <w:rsid w:val="00E43A98"/>
    <w:rsid w:val="00E448A8"/>
    <w:rsid w:val="00E4503F"/>
    <w:rsid w:val="00E51DC3"/>
    <w:rsid w:val="00E52450"/>
    <w:rsid w:val="00E52E35"/>
    <w:rsid w:val="00E5304E"/>
    <w:rsid w:val="00E534B5"/>
    <w:rsid w:val="00E54907"/>
    <w:rsid w:val="00E56C45"/>
    <w:rsid w:val="00E56D27"/>
    <w:rsid w:val="00E577A1"/>
    <w:rsid w:val="00E60557"/>
    <w:rsid w:val="00E60FB6"/>
    <w:rsid w:val="00E6131D"/>
    <w:rsid w:val="00E61349"/>
    <w:rsid w:val="00E6162D"/>
    <w:rsid w:val="00E616F5"/>
    <w:rsid w:val="00E617FE"/>
    <w:rsid w:val="00E61D09"/>
    <w:rsid w:val="00E62BB6"/>
    <w:rsid w:val="00E63C3A"/>
    <w:rsid w:val="00E644AB"/>
    <w:rsid w:val="00E6484D"/>
    <w:rsid w:val="00E64AD7"/>
    <w:rsid w:val="00E65AC5"/>
    <w:rsid w:val="00E65B49"/>
    <w:rsid w:val="00E6630E"/>
    <w:rsid w:val="00E72721"/>
    <w:rsid w:val="00E72B0D"/>
    <w:rsid w:val="00E72E6B"/>
    <w:rsid w:val="00E7385C"/>
    <w:rsid w:val="00E74431"/>
    <w:rsid w:val="00E745C4"/>
    <w:rsid w:val="00E77284"/>
    <w:rsid w:val="00E77E4C"/>
    <w:rsid w:val="00E81D9C"/>
    <w:rsid w:val="00E82B2B"/>
    <w:rsid w:val="00E83799"/>
    <w:rsid w:val="00E84220"/>
    <w:rsid w:val="00E84B36"/>
    <w:rsid w:val="00E84D42"/>
    <w:rsid w:val="00E86483"/>
    <w:rsid w:val="00E86977"/>
    <w:rsid w:val="00E86ADD"/>
    <w:rsid w:val="00E86BC9"/>
    <w:rsid w:val="00E86CA7"/>
    <w:rsid w:val="00E87E66"/>
    <w:rsid w:val="00E9023E"/>
    <w:rsid w:val="00E91EB2"/>
    <w:rsid w:val="00E93FB4"/>
    <w:rsid w:val="00E96850"/>
    <w:rsid w:val="00E970C8"/>
    <w:rsid w:val="00E9719A"/>
    <w:rsid w:val="00E97309"/>
    <w:rsid w:val="00E9731A"/>
    <w:rsid w:val="00E9748B"/>
    <w:rsid w:val="00EA0B60"/>
    <w:rsid w:val="00EA2485"/>
    <w:rsid w:val="00EA30BE"/>
    <w:rsid w:val="00EA342D"/>
    <w:rsid w:val="00EA3A49"/>
    <w:rsid w:val="00EA4DFB"/>
    <w:rsid w:val="00EA6677"/>
    <w:rsid w:val="00EA6980"/>
    <w:rsid w:val="00EA6EBD"/>
    <w:rsid w:val="00EB0B2B"/>
    <w:rsid w:val="00EB13D7"/>
    <w:rsid w:val="00EB175A"/>
    <w:rsid w:val="00EB2443"/>
    <w:rsid w:val="00EB28E4"/>
    <w:rsid w:val="00EB2C5E"/>
    <w:rsid w:val="00EB4242"/>
    <w:rsid w:val="00EB483F"/>
    <w:rsid w:val="00EB4D21"/>
    <w:rsid w:val="00EB5E86"/>
    <w:rsid w:val="00EB6147"/>
    <w:rsid w:val="00EB6DEC"/>
    <w:rsid w:val="00EC039A"/>
    <w:rsid w:val="00EC0A90"/>
    <w:rsid w:val="00EC1F7D"/>
    <w:rsid w:val="00EC338B"/>
    <w:rsid w:val="00EC41C9"/>
    <w:rsid w:val="00EC520C"/>
    <w:rsid w:val="00EC681A"/>
    <w:rsid w:val="00EC6DC3"/>
    <w:rsid w:val="00EC762C"/>
    <w:rsid w:val="00EC7F15"/>
    <w:rsid w:val="00ED00EB"/>
    <w:rsid w:val="00ED26A4"/>
    <w:rsid w:val="00ED3249"/>
    <w:rsid w:val="00ED32AC"/>
    <w:rsid w:val="00ED3D8A"/>
    <w:rsid w:val="00ED4E78"/>
    <w:rsid w:val="00ED5680"/>
    <w:rsid w:val="00ED6849"/>
    <w:rsid w:val="00ED7B43"/>
    <w:rsid w:val="00EE0F90"/>
    <w:rsid w:val="00EE1400"/>
    <w:rsid w:val="00EE26F4"/>
    <w:rsid w:val="00EE3BF9"/>
    <w:rsid w:val="00EE57EC"/>
    <w:rsid w:val="00EE6FDF"/>
    <w:rsid w:val="00EE7639"/>
    <w:rsid w:val="00EE7709"/>
    <w:rsid w:val="00EF086A"/>
    <w:rsid w:val="00EF1133"/>
    <w:rsid w:val="00EF2111"/>
    <w:rsid w:val="00EF227A"/>
    <w:rsid w:val="00EF2A0E"/>
    <w:rsid w:val="00EF55EB"/>
    <w:rsid w:val="00EF6EC5"/>
    <w:rsid w:val="00EF6F56"/>
    <w:rsid w:val="00EF7EF0"/>
    <w:rsid w:val="00F00BE3"/>
    <w:rsid w:val="00F0188F"/>
    <w:rsid w:val="00F03AB2"/>
    <w:rsid w:val="00F06377"/>
    <w:rsid w:val="00F067CB"/>
    <w:rsid w:val="00F06A5C"/>
    <w:rsid w:val="00F07ACD"/>
    <w:rsid w:val="00F103BB"/>
    <w:rsid w:val="00F11D1B"/>
    <w:rsid w:val="00F13D0F"/>
    <w:rsid w:val="00F13EE7"/>
    <w:rsid w:val="00F149A1"/>
    <w:rsid w:val="00F14D97"/>
    <w:rsid w:val="00F14F04"/>
    <w:rsid w:val="00F15F80"/>
    <w:rsid w:val="00F223AF"/>
    <w:rsid w:val="00F26D28"/>
    <w:rsid w:val="00F2753D"/>
    <w:rsid w:val="00F27CD9"/>
    <w:rsid w:val="00F305E4"/>
    <w:rsid w:val="00F30B1C"/>
    <w:rsid w:val="00F3132C"/>
    <w:rsid w:val="00F31A8F"/>
    <w:rsid w:val="00F33803"/>
    <w:rsid w:val="00F33ED7"/>
    <w:rsid w:val="00F354C4"/>
    <w:rsid w:val="00F40D83"/>
    <w:rsid w:val="00F41775"/>
    <w:rsid w:val="00F42BB4"/>
    <w:rsid w:val="00F43FA8"/>
    <w:rsid w:val="00F44259"/>
    <w:rsid w:val="00F448A9"/>
    <w:rsid w:val="00F45467"/>
    <w:rsid w:val="00F4590C"/>
    <w:rsid w:val="00F4618E"/>
    <w:rsid w:val="00F461BC"/>
    <w:rsid w:val="00F46B27"/>
    <w:rsid w:val="00F46FAB"/>
    <w:rsid w:val="00F510E1"/>
    <w:rsid w:val="00F515D8"/>
    <w:rsid w:val="00F51E6B"/>
    <w:rsid w:val="00F52327"/>
    <w:rsid w:val="00F52464"/>
    <w:rsid w:val="00F531F7"/>
    <w:rsid w:val="00F53812"/>
    <w:rsid w:val="00F541F6"/>
    <w:rsid w:val="00F55B1D"/>
    <w:rsid w:val="00F56A58"/>
    <w:rsid w:val="00F57D8B"/>
    <w:rsid w:val="00F60377"/>
    <w:rsid w:val="00F6097C"/>
    <w:rsid w:val="00F63EF1"/>
    <w:rsid w:val="00F64EE3"/>
    <w:rsid w:val="00F65609"/>
    <w:rsid w:val="00F66B27"/>
    <w:rsid w:val="00F66F67"/>
    <w:rsid w:val="00F678F9"/>
    <w:rsid w:val="00F679FA"/>
    <w:rsid w:val="00F67E89"/>
    <w:rsid w:val="00F67F24"/>
    <w:rsid w:val="00F70AEB"/>
    <w:rsid w:val="00F71054"/>
    <w:rsid w:val="00F71A27"/>
    <w:rsid w:val="00F72A33"/>
    <w:rsid w:val="00F73EC6"/>
    <w:rsid w:val="00F74D2B"/>
    <w:rsid w:val="00F75831"/>
    <w:rsid w:val="00F76C09"/>
    <w:rsid w:val="00F7750E"/>
    <w:rsid w:val="00F77BFF"/>
    <w:rsid w:val="00F814F9"/>
    <w:rsid w:val="00F8159F"/>
    <w:rsid w:val="00F81742"/>
    <w:rsid w:val="00F83030"/>
    <w:rsid w:val="00F83754"/>
    <w:rsid w:val="00F83C48"/>
    <w:rsid w:val="00F84842"/>
    <w:rsid w:val="00F84B42"/>
    <w:rsid w:val="00F87344"/>
    <w:rsid w:val="00F874AC"/>
    <w:rsid w:val="00F87C11"/>
    <w:rsid w:val="00F90015"/>
    <w:rsid w:val="00F907E0"/>
    <w:rsid w:val="00F90950"/>
    <w:rsid w:val="00F90FF4"/>
    <w:rsid w:val="00F91DB4"/>
    <w:rsid w:val="00F92262"/>
    <w:rsid w:val="00F924C5"/>
    <w:rsid w:val="00F9280A"/>
    <w:rsid w:val="00F9307A"/>
    <w:rsid w:val="00F93260"/>
    <w:rsid w:val="00F9382D"/>
    <w:rsid w:val="00F95555"/>
    <w:rsid w:val="00F97368"/>
    <w:rsid w:val="00FA2533"/>
    <w:rsid w:val="00FA26F0"/>
    <w:rsid w:val="00FA2702"/>
    <w:rsid w:val="00FA2B0F"/>
    <w:rsid w:val="00FA44B9"/>
    <w:rsid w:val="00FA45C7"/>
    <w:rsid w:val="00FA4A56"/>
    <w:rsid w:val="00FA5831"/>
    <w:rsid w:val="00FA70A3"/>
    <w:rsid w:val="00FA7B42"/>
    <w:rsid w:val="00FB0349"/>
    <w:rsid w:val="00FB1AFC"/>
    <w:rsid w:val="00FB4EE2"/>
    <w:rsid w:val="00FB4F10"/>
    <w:rsid w:val="00FB526E"/>
    <w:rsid w:val="00FB600E"/>
    <w:rsid w:val="00FB6688"/>
    <w:rsid w:val="00FB6CED"/>
    <w:rsid w:val="00FB7A54"/>
    <w:rsid w:val="00FB7A56"/>
    <w:rsid w:val="00FC02AA"/>
    <w:rsid w:val="00FC0915"/>
    <w:rsid w:val="00FC09D0"/>
    <w:rsid w:val="00FC1191"/>
    <w:rsid w:val="00FC1438"/>
    <w:rsid w:val="00FC145E"/>
    <w:rsid w:val="00FC1EFC"/>
    <w:rsid w:val="00FC3482"/>
    <w:rsid w:val="00FC48FA"/>
    <w:rsid w:val="00FC5764"/>
    <w:rsid w:val="00FC5A0E"/>
    <w:rsid w:val="00FC6D77"/>
    <w:rsid w:val="00FD0D8D"/>
    <w:rsid w:val="00FD2283"/>
    <w:rsid w:val="00FD3005"/>
    <w:rsid w:val="00FD3D9F"/>
    <w:rsid w:val="00FD7772"/>
    <w:rsid w:val="00FE0A0B"/>
    <w:rsid w:val="00FE12D6"/>
    <w:rsid w:val="00FE2F38"/>
    <w:rsid w:val="00FE356A"/>
    <w:rsid w:val="00FE4129"/>
    <w:rsid w:val="00FE4F46"/>
    <w:rsid w:val="00FE5076"/>
    <w:rsid w:val="00FE641F"/>
    <w:rsid w:val="00FE656A"/>
    <w:rsid w:val="00FE6DD8"/>
    <w:rsid w:val="00FE7568"/>
    <w:rsid w:val="00FE770A"/>
    <w:rsid w:val="00FF1F46"/>
    <w:rsid w:val="00FF4F57"/>
    <w:rsid w:val="00FF5A51"/>
    <w:rsid w:val="00FF5AB2"/>
    <w:rsid w:val="00FF60AC"/>
    <w:rsid w:val="00FF654B"/>
    <w:rsid w:val="00FF6EBF"/>
    <w:rsid w:val="00FF6FE2"/>
    <w:rsid w:val="00FF7A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RGB0204102">
    <w:name w:val="スタイル (英数字) ＭＳ ゴシック (日) ＭＳ ゴシック 12 pt 太字 ユーザー設定の色(RGB(0204102..."/>
    <w:rsid w:val="00BD754C"/>
    <w:rPr>
      <w:rFonts w:ascii="ＭＳ ゴシック" w:eastAsia="HGPｺﾞｼｯｸE" w:hAnsi="ＭＳ ゴシック"/>
      <w:b/>
      <w:bCs/>
      <w:color w:val="00CC66"/>
      <w:sz w:val="24"/>
      <w:szCs w:val="24"/>
    </w:rPr>
  </w:style>
  <w:style w:type="paragraph" w:styleId="a4">
    <w:name w:val="footer"/>
    <w:basedOn w:val="a"/>
    <w:link w:val="a5"/>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5">
    <w:name w:val="フッター (文字)"/>
    <w:basedOn w:val="a0"/>
    <w:link w:val="a4"/>
    <w:uiPriority w:val="99"/>
    <w:rsid w:val="007F482C"/>
    <w:rPr>
      <w:rFonts w:ascii="ＭＳ 明朝" w:eastAsia="ＭＳ 明朝" w:hAnsi="Century" w:cs="Times New Roman"/>
      <w:spacing w:val="-4"/>
      <w:szCs w:val="20"/>
    </w:rPr>
  </w:style>
  <w:style w:type="paragraph" w:styleId="2">
    <w:name w:val="Body Text 2"/>
    <w:basedOn w:val="a"/>
    <w:link w:val="20"/>
    <w:rsid w:val="007F482C"/>
    <w:pPr>
      <w:spacing w:line="480" w:lineRule="auto"/>
    </w:pPr>
    <w:rPr>
      <w:rFonts w:ascii="ＭＳ 明朝" w:eastAsia="ＭＳ 明朝" w:hAnsi="Century" w:cs="Times New Roman"/>
      <w:spacing w:val="-4"/>
      <w:szCs w:val="20"/>
    </w:rPr>
  </w:style>
  <w:style w:type="character" w:customStyle="1" w:styleId="20">
    <w:name w:val="本文 2 (文字)"/>
    <w:basedOn w:val="a0"/>
    <w:link w:val="2"/>
    <w:rsid w:val="007F482C"/>
    <w:rPr>
      <w:rFonts w:ascii="ＭＳ 明朝" w:eastAsia="ＭＳ 明朝" w:hAnsi="Century" w:cs="Times New Roman"/>
      <w:spacing w:val="-4"/>
      <w:szCs w:val="20"/>
    </w:rPr>
  </w:style>
  <w:style w:type="paragraph" w:customStyle="1" w:styleId="a6">
    <w:name w:val="業務"/>
    <w:basedOn w:val="a"/>
    <w:rsid w:val="007F482C"/>
    <w:pPr>
      <w:spacing w:line="240" w:lineRule="exact"/>
    </w:pPr>
    <w:rPr>
      <w:rFonts w:ascii="ＭＳ 明朝" w:eastAsia="ＭＳ 明朝" w:hAnsi="Century" w:cs="Times New Roman"/>
      <w:sz w:val="18"/>
      <w:szCs w:val="24"/>
    </w:rPr>
  </w:style>
  <w:style w:type="paragraph" w:styleId="a7">
    <w:name w:val="header"/>
    <w:basedOn w:val="a"/>
    <w:link w:val="a8"/>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8">
    <w:name w:val="ヘッダー (文字)"/>
    <w:basedOn w:val="a0"/>
    <w:link w:val="a7"/>
    <w:uiPriority w:val="99"/>
    <w:rsid w:val="007F482C"/>
    <w:rPr>
      <w:rFonts w:ascii="ＭＳ 明朝" w:eastAsia="ＭＳ 明朝" w:hAnsi="Century" w:cs="Times New Roman"/>
      <w:spacing w:val="-4"/>
      <w:szCs w:val="20"/>
    </w:rPr>
  </w:style>
  <w:style w:type="paragraph" w:styleId="a9">
    <w:name w:val="Balloon Text"/>
    <w:basedOn w:val="a"/>
    <w:link w:val="aa"/>
    <w:uiPriority w:val="99"/>
    <w:semiHidden/>
    <w:unhideWhenUsed/>
    <w:rsid w:val="007E70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004"/>
    <w:rPr>
      <w:rFonts w:asciiTheme="majorHAnsi" w:eastAsiaTheme="majorEastAsia" w:hAnsiTheme="majorHAnsi" w:cstheme="majorBidi"/>
      <w:sz w:val="18"/>
      <w:szCs w:val="18"/>
    </w:rPr>
  </w:style>
  <w:style w:type="paragraph" w:styleId="ab">
    <w:name w:val="List Paragraph"/>
    <w:basedOn w:val="a"/>
    <w:uiPriority w:val="34"/>
    <w:qFormat/>
    <w:rsid w:val="00EA342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RGB0204102">
    <w:name w:val="スタイル (英数字) ＭＳ ゴシック (日) ＭＳ ゴシック 12 pt 太字 ユーザー設定の色(RGB(0204102..."/>
    <w:rsid w:val="00BD754C"/>
    <w:rPr>
      <w:rFonts w:ascii="ＭＳ ゴシック" w:eastAsia="HGPｺﾞｼｯｸE" w:hAnsi="ＭＳ ゴシック"/>
      <w:b/>
      <w:bCs/>
      <w:color w:val="00CC66"/>
      <w:sz w:val="24"/>
      <w:szCs w:val="24"/>
    </w:rPr>
  </w:style>
  <w:style w:type="paragraph" w:styleId="a4">
    <w:name w:val="footer"/>
    <w:basedOn w:val="a"/>
    <w:link w:val="a5"/>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5">
    <w:name w:val="フッター (文字)"/>
    <w:basedOn w:val="a0"/>
    <w:link w:val="a4"/>
    <w:uiPriority w:val="99"/>
    <w:rsid w:val="007F482C"/>
    <w:rPr>
      <w:rFonts w:ascii="ＭＳ 明朝" w:eastAsia="ＭＳ 明朝" w:hAnsi="Century" w:cs="Times New Roman"/>
      <w:spacing w:val="-4"/>
      <w:szCs w:val="20"/>
    </w:rPr>
  </w:style>
  <w:style w:type="paragraph" w:styleId="2">
    <w:name w:val="Body Text 2"/>
    <w:basedOn w:val="a"/>
    <w:link w:val="20"/>
    <w:rsid w:val="007F482C"/>
    <w:pPr>
      <w:spacing w:line="480" w:lineRule="auto"/>
    </w:pPr>
    <w:rPr>
      <w:rFonts w:ascii="ＭＳ 明朝" w:eastAsia="ＭＳ 明朝" w:hAnsi="Century" w:cs="Times New Roman"/>
      <w:spacing w:val="-4"/>
      <w:szCs w:val="20"/>
    </w:rPr>
  </w:style>
  <w:style w:type="character" w:customStyle="1" w:styleId="20">
    <w:name w:val="本文 2 (文字)"/>
    <w:basedOn w:val="a0"/>
    <w:link w:val="2"/>
    <w:rsid w:val="007F482C"/>
    <w:rPr>
      <w:rFonts w:ascii="ＭＳ 明朝" w:eastAsia="ＭＳ 明朝" w:hAnsi="Century" w:cs="Times New Roman"/>
      <w:spacing w:val="-4"/>
      <w:szCs w:val="20"/>
    </w:rPr>
  </w:style>
  <w:style w:type="paragraph" w:customStyle="1" w:styleId="a6">
    <w:name w:val="業務"/>
    <w:basedOn w:val="a"/>
    <w:rsid w:val="007F482C"/>
    <w:pPr>
      <w:spacing w:line="240" w:lineRule="exact"/>
    </w:pPr>
    <w:rPr>
      <w:rFonts w:ascii="ＭＳ 明朝" w:eastAsia="ＭＳ 明朝" w:hAnsi="Century" w:cs="Times New Roman"/>
      <w:sz w:val="18"/>
      <w:szCs w:val="24"/>
    </w:rPr>
  </w:style>
  <w:style w:type="paragraph" w:styleId="a7">
    <w:name w:val="header"/>
    <w:basedOn w:val="a"/>
    <w:link w:val="a8"/>
    <w:uiPriority w:val="99"/>
    <w:rsid w:val="007F482C"/>
    <w:pPr>
      <w:tabs>
        <w:tab w:val="center" w:pos="4252"/>
        <w:tab w:val="right" w:pos="8504"/>
      </w:tabs>
      <w:snapToGrid w:val="0"/>
    </w:pPr>
    <w:rPr>
      <w:rFonts w:ascii="ＭＳ 明朝" w:eastAsia="ＭＳ 明朝" w:hAnsi="Century" w:cs="Times New Roman"/>
      <w:spacing w:val="-4"/>
      <w:szCs w:val="20"/>
    </w:rPr>
  </w:style>
  <w:style w:type="character" w:customStyle="1" w:styleId="a8">
    <w:name w:val="ヘッダー (文字)"/>
    <w:basedOn w:val="a0"/>
    <w:link w:val="a7"/>
    <w:uiPriority w:val="99"/>
    <w:rsid w:val="007F482C"/>
    <w:rPr>
      <w:rFonts w:ascii="ＭＳ 明朝" w:eastAsia="ＭＳ 明朝" w:hAnsi="Century" w:cs="Times New Roman"/>
      <w:spacing w:val="-4"/>
      <w:szCs w:val="20"/>
    </w:rPr>
  </w:style>
  <w:style w:type="paragraph" w:styleId="a9">
    <w:name w:val="Balloon Text"/>
    <w:basedOn w:val="a"/>
    <w:link w:val="aa"/>
    <w:uiPriority w:val="99"/>
    <w:semiHidden/>
    <w:unhideWhenUsed/>
    <w:rsid w:val="007E70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004"/>
    <w:rPr>
      <w:rFonts w:asciiTheme="majorHAnsi" w:eastAsiaTheme="majorEastAsia" w:hAnsiTheme="majorHAnsi" w:cstheme="majorBidi"/>
      <w:sz w:val="18"/>
      <w:szCs w:val="18"/>
    </w:rPr>
  </w:style>
  <w:style w:type="paragraph" w:styleId="ab">
    <w:name w:val="List Paragraph"/>
    <w:basedOn w:val="a"/>
    <w:uiPriority w:val="34"/>
    <w:qFormat/>
    <w:rsid w:val="00EA342D"/>
    <w:pPr>
      <w:ind w:leftChars="400" w:left="840"/>
    </w:pPr>
  </w:style>
</w:styles>
</file>

<file path=word/webSettings.xml><?xml version="1.0" encoding="utf-8"?>
<w:webSettings xmlns:r="http://schemas.openxmlformats.org/officeDocument/2006/relationships" xmlns:w="http://schemas.openxmlformats.org/wordprocessingml/2006/main">
  <w:divs>
    <w:div w:id="184990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F751-284E-427F-8EF4-A4C86A80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 Ohno</dc:creator>
  <cp:lastModifiedBy>Toshi05</cp:lastModifiedBy>
  <cp:revision>6</cp:revision>
  <cp:lastPrinted>2015-11-26T04:09:00Z</cp:lastPrinted>
  <dcterms:created xsi:type="dcterms:W3CDTF">2015-10-15T07:11:00Z</dcterms:created>
  <dcterms:modified xsi:type="dcterms:W3CDTF">2015-11-26T04:15:00Z</dcterms:modified>
</cp:coreProperties>
</file>